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AB" w:rsidRPr="00321766" w:rsidRDefault="00A67CAB" w:rsidP="00A67CAB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AE12C3">
        <w:rPr>
          <w:rFonts w:ascii="Times New Roman" w:eastAsia="Times New Roman" w:hAnsi="Times New Roman"/>
          <w:b/>
          <w:bCs/>
          <w:lang w:eastAsia="ru-RU"/>
        </w:rPr>
        <w:t>«</w:t>
      </w:r>
      <w:proofErr w:type="spellStart"/>
      <w:proofErr w:type="gramStart"/>
      <w:r w:rsidRPr="00AE12C3">
        <w:rPr>
          <w:rFonts w:ascii="Times New Roman" w:eastAsia="Times New Roman" w:hAnsi="Times New Roman"/>
          <w:b/>
          <w:bCs/>
          <w:lang w:eastAsia="ru-RU"/>
        </w:rPr>
        <w:t>Дидакти</w:t>
      </w:r>
      <w:proofErr w:type="spellEnd"/>
      <w:r>
        <w:rPr>
          <w:rFonts w:ascii="Times New Roman" w:eastAsia="Times New Roman" w:hAnsi="Times New Roman"/>
          <w:b/>
          <w:bCs/>
          <w:lang w:val="kk-KZ" w:eastAsia="ru-RU"/>
        </w:rPr>
        <w:t>калық  тасбақа</w:t>
      </w:r>
      <w:proofErr w:type="gramEnd"/>
      <w:r w:rsidRPr="00AE12C3">
        <w:rPr>
          <w:rFonts w:ascii="Times New Roman" w:eastAsia="Times New Roman" w:hAnsi="Times New Roman"/>
          <w:b/>
          <w:bCs/>
          <w:lang w:eastAsia="ru-RU"/>
        </w:rPr>
        <w:t>»</w:t>
      </w:r>
    </w:p>
    <w:p w:rsidR="00A67CAB" w:rsidRPr="008E6A54" w:rsidRDefault="00A67CAB" w:rsidP="00A67CAB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A67CAB" w:rsidRPr="0060721E" w:rsidRDefault="00A67CAB" w:rsidP="00A67CAB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proofErr w:type="spellStart"/>
      <w:proofErr w:type="gramStart"/>
      <w:r w:rsidRPr="00DD46DE">
        <w:rPr>
          <w:rFonts w:ascii="Times New Roman" w:eastAsia="Times New Roman" w:hAnsi="Times New Roman"/>
          <w:lang w:eastAsia="ru-RU"/>
        </w:rPr>
        <w:t>Дидакти</w:t>
      </w:r>
      <w:proofErr w:type="spellEnd"/>
      <w:r>
        <w:rPr>
          <w:rFonts w:ascii="Times New Roman" w:eastAsia="Times New Roman" w:hAnsi="Times New Roman"/>
          <w:lang w:val="kk-KZ" w:eastAsia="ru-RU"/>
        </w:rPr>
        <w:t>калық  тасбақа</w:t>
      </w:r>
      <w:proofErr w:type="gramEnd"/>
      <w:r>
        <w:rPr>
          <w:rFonts w:ascii="Times New Roman" w:eastAsia="Times New Roman" w:hAnsi="Times New Roman"/>
          <w:lang w:val="kk-KZ" w:eastAsia="ru-RU"/>
        </w:rPr>
        <w:t xml:space="preserve">  - тасбақа пішініндегі жұмсақ  модульден және  бес алмалы-салмалы  дидактикалық  қаптардан тұруы тиіс.</w:t>
      </w:r>
      <w:r w:rsidRPr="00AE12C3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>Модуль  тысының және алмалы-салмалы бес  қаптың  м</w:t>
      </w:r>
      <w:r w:rsidRPr="00AA0B2F">
        <w:rPr>
          <w:rFonts w:ascii="Times New Roman" w:eastAsia="Times New Roman" w:hAnsi="Times New Roman"/>
          <w:lang w:val="kk-KZ" w:eastAsia="ru-RU"/>
        </w:rPr>
        <w:t>атериал</w:t>
      </w:r>
      <w:r>
        <w:rPr>
          <w:rFonts w:ascii="Times New Roman" w:eastAsia="Times New Roman" w:hAnsi="Times New Roman"/>
          <w:lang w:val="kk-KZ" w:eastAsia="ru-RU"/>
        </w:rPr>
        <w:t>ы</w:t>
      </w:r>
      <w:r w:rsidRPr="00AA0B2F">
        <w:rPr>
          <w:rFonts w:ascii="Times New Roman" w:eastAsia="Times New Roman" w:hAnsi="Times New Roman"/>
          <w:lang w:val="kk-KZ" w:eastAsia="ru-RU"/>
        </w:rPr>
        <w:t xml:space="preserve">  - </w:t>
      </w:r>
      <w:r>
        <w:rPr>
          <w:rFonts w:ascii="Times New Roman" w:eastAsia="Times New Roman" w:hAnsi="Times New Roman"/>
          <w:lang w:val="kk-KZ" w:eastAsia="ru-RU"/>
        </w:rPr>
        <w:t>ерекше мықты мата болуы керек</w:t>
      </w:r>
      <w:r w:rsidRPr="00AA0B2F">
        <w:rPr>
          <w:rFonts w:ascii="Times New Roman" w:eastAsia="Times New Roman" w:hAnsi="Times New Roman"/>
          <w:lang w:val="kk-KZ" w:eastAsia="ru-RU"/>
        </w:rPr>
        <w:t xml:space="preserve"> (</w:t>
      </w:r>
      <w:r>
        <w:rPr>
          <w:rFonts w:ascii="Times New Roman" w:eastAsia="Times New Roman" w:hAnsi="Times New Roman"/>
          <w:lang w:val="kk-KZ" w:eastAsia="ru-RU"/>
        </w:rPr>
        <w:t>негізі</w:t>
      </w:r>
      <w:r w:rsidRPr="00AA0B2F">
        <w:rPr>
          <w:rFonts w:ascii="Times New Roman" w:eastAsia="Times New Roman" w:hAnsi="Times New Roman"/>
          <w:lang w:val="kk-KZ" w:eastAsia="ru-RU"/>
        </w:rPr>
        <w:t xml:space="preserve"> – </w:t>
      </w:r>
      <w:r>
        <w:rPr>
          <w:rFonts w:ascii="Times New Roman" w:eastAsia="Times New Roman" w:hAnsi="Times New Roman"/>
          <w:lang w:val="kk-KZ" w:eastAsia="ru-RU"/>
        </w:rPr>
        <w:t xml:space="preserve">тоқылған </w:t>
      </w:r>
      <w:r w:rsidRPr="00AA0B2F">
        <w:rPr>
          <w:rFonts w:ascii="Times New Roman" w:eastAsia="Times New Roman" w:hAnsi="Times New Roman"/>
          <w:lang w:val="kk-KZ" w:eastAsia="ru-RU"/>
        </w:rPr>
        <w:t xml:space="preserve"> полиамид </w:t>
      </w:r>
      <w:r>
        <w:rPr>
          <w:rFonts w:ascii="Times New Roman" w:eastAsia="Times New Roman" w:hAnsi="Times New Roman"/>
          <w:lang w:val="kk-KZ" w:eastAsia="ru-RU"/>
        </w:rPr>
        <w:t>мата</w:t>
      </w:r>
      <w:r w:rsidRPr="00AA0B2F">
        <w:rPr>
          <w:rFonts w:ascii="Times New Roman" w:eastAsia="Times New Roman" w:hAnsi="Times New Roman"/>
          <w:lang w:val="kk-KZ" w:eastAsia="ru-RU"/>
        </w:rPr>
        <w:t xml:space="preserve">, </w:t>
      </w:r>
      <w:r>
        <w:rPr>
          <w:rFonts w:ascii="Times New Roman" w:eastAsia="Times New Roman" w:hAnsi="Times New Roman"/>
          <w:lang w:val="kk-KZ" w:eastAsia="ru-RU"/>
        </w:rPr>
        <w:t>жіптің  мықтылығы</w:t>
      </w:r>
      <w:r w:rsidRPr="00AA0B2F">
        <w:rPr>
          <w:rFonts w:ascii="Times New Roman" w:eastAsia="Times New Roman" w:hAnsi="Times New Roman"/>
          <w:lang w:val="kk-KZ" w:eastAsia="ru-RU"/>
        </w:rPr>
        <w:t xml:space="preserve"> - 1100 детекс; </w:t>
      </w:r>
      <w:r>
        <w:rPr>
          <w:rFonts w:ascii="Times New Roman" w:eastAsia="Times New Roman" w:hAnsi="Times New Roman"/>
          <w:lang w:val="kk-KZ" w:eastAsia="ru-RU"/>
        </w:rPr>
        <w:t>созуға  мықтылық</w:t>
      </w:r>
      <w:r w:rsidRPr="00AA0B2F">
        <w:rPr>
          <w:rFonts w:ascii="Times New Roman" w:eastAsia="Times New Roman" w:hAnsi="Times New Roman"/>
          <w:lang w:val="kk-KZ" w:eastAsia="ru-RU"/>
        </w:rPr>
        <w:t xml:space="preserve"> - 2300 Ньютон/5см; </w:t>
      </w:r>
      <w:r>
        <w:rPr>
          <w:rFonts w:ascii="Times New Roman" w:eastAsia="Times New Roman" w:hAnsi="Times New Roman"/>
          <w:lang w:val="kk-KZ" w:eastAsia="ru-RU"/>
        </w:rPr>
        <w:t xml:space="preserve"> пайдаланудың </w:t>
      </w:r>
      <w:r w:rsidRPr="00AA0B2F">
        <w:rPr>
          <w:rFonts w:ascii="Times New Roman" w:eastAsia="Times New Roman" w:hAnsi="Times New Roman"/>
          <w:lang w:val="kk-KZ" w:eastAsia="ru-RU"/>
        </w:rPr>
        <w:t>температур</w:t>
      </w:r>
      <w:r>
        <w:rPr>
          <w:rFonts w:ascii="Times New Roman" w:eastAsia="Times New Roman" w:hAnsi="Times New Roman"/>
          <w:lang w:val="kk-KZ" w:eastAsia="ru-RU"/>
        </w:rPr>
        <w:t>алық  тәртібі</w:t>
      </w:r>
      <w:r w:rsidRPr="00AA0B2F">
        <w:rPr>
          <w:rFonts w:ascii="Times New Roman" w:eastAsia="Times New Roman" w:hAnsi="Times New Roman"/>
          <w:lang w:val="kk-KZ"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 xml:space="preserve">Цельсий градусы бойынша </w:t>
      </w:r>
      <w:r w:rsidRPr="00AA0B2F">
        <w:rPr>
          <w:rFonts w:ascii="Times New Roman" w:eastAsia="Times New Roman" w:hAnsi="Times New Roman"/>
          <w:lang w:val="kk-KZ" w:eastAsia="ru-RU"/>
        </w:rPr>
        <w:t xml:space="preserve"> -40 </w:t>
      </w:r>
      <w:r>
        <w:rPr>
          <w:rFonts w:ascii="Times New Roman" w:eastAsia="Times New Roman" w:hAnsi="Times New Roman"/>
          <w:lang w:val="kk-KZ" w:eastAsia="ru-RU"/>
        </w:rPr>
        <w:t xml:space="preserve"> бастап</w:t>
      </w:r>
      <w:r w:rsidRPr="00AA0B2F">
        <w:rPr>
          <w:rFonts w:ascii="Times New Roman" w:eastAsia="Times New Roman" w:hAnsi="Times New Roman"/>
          <w:lang w:val="kk-KZ" w:eastAsia="ru-RU"/>
        </w:rPr>
        <w:t xml:space="preserve"> +70 </w:t>
      </w:r>
      <w:r>
        <w:rPr>
          <w:rFonts w:ascii="Times New Roman" w:eastAsia="Times New Roman" w:hAnsi="Times New Roman"/>
          <w:lang w:val="kk-KZ" w:eastAsia="ru-RU"/>
        </w:rPr>
        <w:t>дейін;</w:t>
      </w:r>
      <w:r w:rsidRPr="00AA0B2F">
        <w:rPr>
          <w:rFonts w:ascii="Times New Roman" w:eastAsia="Times New Roman" w:hAnsi="Times New Roman"/>
          <w:lang w:val="kk-KZ"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>екіжақты жабыңқы</w:t>
      </w:r>
      <w:r w:rsidRPr="00AA0B2F">
        <w:rPr>
          <w:rFonts w:ascii="Times New Roman" w:eastAsia="Times New Roman" w:hAnsi="Times New Roman"/>
          <w:lang w:val="kk-KZ" w:eastAsia="ru-RU"/>
        </w:rPr>
        <w:t xml:space="preserve"> -ПВХ/полиуретан; у</w:t>
      </w:r>
      <w:r>
        <w:rPr>
          <w:rFonts w:ascii="Times New Roman" w:eastAsia="Times New Roman" w:hAnsi="Times New Roman"/>
          <w:lang w:val="kk-KZ" w:eastAsia="ru-RU"/>
        </w:rPr>
        <w:t>льтакүлгін сәулеленуге тұрақтылық</w:t>
      </w:r>
      <w:r w:rsidRPr="00AA0B2F">
        <w:rPr>
          <w:rFonts w:ascii="Times New Roman" w:eastAsia="Times New Roman" w:hAnsi="Times New Roman"/>
          <w:lang w:val="kk-KZ" w:eastAsia="ru-RU"/>
        </w:rPr>
        <w:t xml:space="preserve">);    </w:t>
      </w:r>
      <w:r>
        <w:rPr>
          <w:rFonts w:ascii="Times New Roman" w:eastAsia="Times New Roman" w:hAnsi="Times New Roman"/>
          <w:lang w:val="kk-KZ" w:eastAsia="ru-RU"/>
        </w:rPr>
        <w:t>жұмсақ модулдің ішінде – пішіндеп  кесу әдісі арқылы алынған  поролоннан жасалған   тұтас-бөлшек  фигура.</w:t>
      </w:r>
      <w:r w:rsidRPr="00AA0B2F">
        <w:rPr>
          <w:rFonts w:ascii="Times New Roman" w:eastAsia="Times New Roman" w:hAnsi="Times New Roman"/>
          <w:lang w:val="kk-KZ" w:eastAsia="ru-RU"/>
        </w:rPr>
        <w:t xml:space="preserve">                                                                                          "</w:t>
      </w:r>
      <w:r>
        <w:rPr>
          <w:rFonts w:ascii="Times New Roman" w:eastAsia="Times New Roman" w:hAnsi="Times New Roman"/>
          <w:lang w:val="kk-KZ" w:eastAsia="ru-RU"/>
        </w:rPr>
        <w:t>Тасбақа</w:t>
      </w:r>
      <w:r w:rsidRPr="00AA0B2F">
        <w:rPr>
          <w:rFonts w:ascii="Times New Roman" w:eastAsia="Times New Roman" w:hAnsi="Times New Roman"/>
          <w:lang w:val="kk-KZ" w:eastAsia="ru-RU"/>
        </w:rPr>
        <w:t>"</w:t>
      </w:r>
      <w:r>
        <w:rPr>
          <w:rFonts w:ascii="Times New Roman" w:eastAsia="Times New Roman" w:hAnsi="Times New Roman"/>
          <w:lang w:val="kk-KZ" w:eastAsia="ru-RU"/>
        </w:rPr>
        <w:t xml:space="preserve"> жұмсақ модульінің өлшемдері</w:t>
      </w:r>
      <w:r w:rsidRPr="00AA0B2F">
        <w:rPr>
          <w:rFonts w:ascii="Times New Roman" w:eastAsia="Times New Roman" w:hAnsi="Times New Roman"/>
          <w:lang w:val="kk-KZ" w:eastAsia="ru-RU"/>
        </w:rPr>
        <w:t>: диаметр</w:t>
      </w:r>
      <w:r>
        <w:rPr>
          <w:rFonts w:ascii="Times New Roman" w:eastAsia="Times New Roman" w:hAnsi="Times New Roman"/>
          <w:lang w:val="kk-KZ" w:eastAsia="ru-RU"/>
        </w:rPr>
        <w:t>і</w:t>
      </w:r>
      <w:r w:rsidRPr="00AA0B2F">
        <w:rPr>
          <w:rFonts w:ascii="Times New Roman" w:eastAsia="Times New Roman" w:hAnsi="Times New Roman"/>
          <w:lang w:val="kk-KZ" w:eastAsia="ru-RU"/>
        </w:rPr>
        <w:t xml:space="preserve"> 80хH30см.                                                                                                             </w:t>
      </w:r>
      <w:r>
        <w:rPr>
          <w:rFonts w:ascii="Times New Roman" w:eastAsia="Times New Roman" w:hAnsi="Times New Roman"/>
          <w:lang w:val="kk-KZ" w:eastAsia="ru-RU"/>
        </w:rPr>
        <w:t>Тыстың  Т5 сериялы тігілген сырмалы құлпы болуы керек. Сырмалы құлыптың  түсі тыстың түсіне сәйкес болуы қажет</w:t>
      </w:r>
      <w:r w:rsidRPr="00EA6198">
        <w:rPr>
          <w:rFonts w:ascii="Times New Roman" w:eastAsia="Times New Roman" w:hAnsi="Times New Roman"/>
          <w:lang w:val="kk-KZ" w:eastAsia="ru-RU"/>
        </w:rPr>
        <w:t xml:space="preserve">.  </w:t>
      </w:r>
      <w:r>
        <w:rPr>
          <w:rFonts w:ascii="Times New Roman" w:eastAsia="Times New Roman" w:hAnsi="Times New Roman"/>
          <w:lang w:val="kk-KZ" w:eastAsia="ru-RU"/>
        </w:rPr>
        <w:t xml:space="preserve">Ыңғайлы орындық ретінде немесе кәдімгі үлкен ойыншық  ретінде қолданыла алады, ал дидактикалық қаптарымен бірге </w:t>
      </w:r>
      <w:r w:rsidRPr="00EA6198">
        <w:rPr>
          <w:rFonts w:ascii="Times New Roman" w:eastAsia="Times New Roman" w:hAnsi="Times New Roman"/>
          <w:lang w:val="kk-KZ" w:eastAsia="ru-RU"/>
        </w:rPr>
        <w:t xml:space="preserve">– </w:t>
      </w:r>
      <w:r>
        <w:rPr>
          <w:rFonts w:ascii="Times New Roman" w:eastAsia="Times New Roman" w:hAnsi="Times New Roman"/>
          <w:lang w:val="kk-KZ" w:eastAsia="ru-RU"/>
        </w:rPr>
        <w:t>танымдық ойындарға және ұсақ моториканы дамытуға арналған ойын алаңы бола алады</w:t>
      </w:r>
      <w:r w:rsidRPr="00EA6198">
        <w:rPr>
          <w:rFonts w:ascii="Times New Roman" w:eastAsia="Times New Roman" w:hAnsi="Times New Roman"/>
          <w:lang w:val="kk-KZ" w:eastAsia="ru-RU"/>
        </w:rPr>
        <w:t>. Дидакти</w:t>
      </w:r>
      <w:r>
        <w:rPr>
          <w:rFonts w:ascii="Times New Roman" w:eastAsia="Times New Roman" w:hAnsi="Times New Roman"/>
          <w:lang w:val="kk-KZ" w:eastAsia="ru-RU"/>
        </w:rPr>
        <w:t xml:space="preserve">калық  қаптардың өлшемдері  - </w:t>
      </w:r>
      <w:r w:rsidRPr="00EA6198">
        <w:rPr>
          <w:rFonts w:ascii="Times New Roman" w:eastAsia="Times New Roman" w:hAnsi="Times New Roman"/>
          <w:lang w:val="kk-KZ" w:eastAsia="ru-RU"/>
        </w:rPr>
        <w:t>диаметр</w:t>
      </w:r>
      <w:r>
        <w:rPr>
          <w:rFonts w:ascii="Times New Roman" w:eastAsia="Times New Roman" w:hAnsi="Times New Roman"/>
          <w:lang w:val="kk-KZ" w:eastAsia="ru-RU"/>
        </w:rPr>
        <w:t xml:space="preserve">інде </w:t>
      </w:r>
      <w:r w:rsidRPr="00EA6198">
        <w:rPr>
          <w:rFonts w:ascii="Times New Roman" w:eastAsia="Times New Roman" w:hAnsi="Times New Roman"/>
          <w:lang w:val="kk-KZ" w:eastAsia="ru-RU"/>
        </w:rPr>
        <w:t xml:space="preserve"> 80</w:t>
      </w:r>
      <w:r>
        <w:rPr>
          <w:rFonts w:ascii="Times New Roman" w:eastAsia="Times New Roman" w:hAnsi="Times New Roman"/>
          <w:lang w:val="kk-KZ" w:eastAsia="ru-RU"/>
        </w:rPr>
        <w:t xml:space="preserve"> </w:t>
      </w:r>
      <w:r w:rsidRPr="00EA6198">
        <w:rPr>
          <w:rFonts w:ascii="Times New Roman" w:eastAsia="Times New Roman" w:hAnsi="Times New Roman"/>
          <w:lang w:val="kk-KZ" w:eastAsia="ru-RU"/>
        </w:rPr>
        <w:t xml:space="preserve">см. </w:t>
      </w:r>
      <w:r>
        <w:rPr>
          <w:rFonts w:ascii="Times New Roman" w:eastAsia="Times New Roman" w:hAnsi="Times New Roman"/>
          <w:lang w:val="kk-KZ" w:eastAsia="ru-RU"/>
        </w:rPr>
        <w:t>болуы тиіс. Әрбір қаптың беті әртүрлі ойын  композицияларымен  түрлі-түсті секторларға бөлінуі  керек. Бұйымның  құрамына  кіретін д</w:t>
      </w:r>
      <w:r w:rsidRPr="005F5384">
        <w:rPr>
          <w:rFonts w:ascii="Times New Roman" w:eastAsia="Times New Roman" w:hAnsi="Times New Roman"/>
          <w:lang w:val="kk-KZ" w:eastAsia="ru-RU"/>
        </w:rPr>
        <w:t>идакти</w:t>
      </w:r>
      <w:r>
        <w:rPr>
          <w:rFonts w:ascii="Times New Roman" w:eastAsia="Times New Roman" w:hAnsi="Times New Roman"/>
          <w:lang w:val="kk-KZ" w:eastAsia="ru-RU"/>
        </w:rPr>
        <w:t>калық қаптар</w:t>
      </w:r>
      <w:r w:rsidRPr="005F5384">
        <w:rPr>
          <w:rFonts w:ascii="Times New Roman" w:eastAsia="Times New Roman" w:hAnsi="Times New Roman"/>
          <w:lang w:val="kk-KZ" w:eastAsia="ru-RU"/>
        </w:rPr>
        <w:t>:                                          1."</w:t>
      </w:r>
      <w:r>
        <w:rPr>
          <w:rFonts w:ascii="Times New Roman" w:eastAsia="Times New Roman" w:hAnsi="Times New Roman"/>
          <w:lang w:val="kk-KZ" w:eastAsia="ru-RU"/>
        </w:rPr>
        <w:t>Алаңды  безендір</w:t>
      </w:r>
      <w:r w:rsidRPr="005F5384">
        <w:rPr>
          <w:rFonts w:ascii="Times New Roman" w:eastAsia="Times New Roman" w:hAnsi="Times New Roman"/>
          <w:lang w:val="kk-KZ" w:eastAsia="ru-RU"/>
        </w:rPr>
        <w:t xml:space="preserve">". </w:t>
      </w:r>
      <w:r>
        <w:rPr>
          <w:rFonts w:ascii="Times New Roman" w:eastAsia="Times New Roman" w:hAnsi="Times New Roman"/>
          <w:lang w:val="kk-KZ" w:eastAsia="ru-RU"/>
        </w:rPr>
        <w:t xml:space="preserve">Алмалы-салмалы </w:t>
      </w:r>
      <w:r w:rsidRPr="005F5384">
        <w:rPr>
          <w:rFonts w:ascii="Times New Roman" w:eastAsia="Times New Roman" w:hAnsi="Times New Roman"/>
          <w:lang w:val="kk-KZ" w:eastAsia="ru-RU"/>
        </w:rPr>
        <w:t xml:space="preserve"> фигур</w:t>
      </w:r>
      <w:r>
        <w:rPr>
          <w:rFonts w:ascii="Times New Roman" w:eastAsia="Times New Roman" w:hAnsi="Times New Roman"/>
          <w:lang w:val="kk-KZ" w:eastAsia="ru-RU"/>
        </w:rPr>
        <w:t>алар</w:t>
      </w:r>
      <w:r w:rsidRPr="005F5384">
        <w:rPr>
          <w:rFonts w:ascii="Times New Roman" w:eastAsia="Times New Roman" w:hAnsi="Times New Roman"/>
          <w:lang w:val="kk-KZ" w:eastAsia="ru-RU"/>
        </w:rPr>
        <w:t xml:space="preserve"> (</w:t>
      </w:r>
      <w:r>
        <w:rPr>
          <w:rFonts w:ascii="Times New Roman" w:eastAsia="Times New Roman" w:hAnsi="Times New Roman"/>
          <w:lang w:val="kk-KZ" w:eastAsia="ru-RU"/>
        </w:rPr>
        <w:t>гүлдердің,  саңырауқұлақтардың, жапырақтардың, көбелектердің  жазық  бейнелері</w:t>
      </w:r>
      <w:r w:rsidRPr="005F5384">
        <w:rPr>
          <w:rFonts w:ascii="Times New Roman" w:eastAsia="Times New Roman" w:hAnsi="Times New Roman"/>
          <w:lang w:val="kk-KZ" w:eastAsia="ru-RU"/>
        </w:rPr>
        <w:t xml:space="preserve">) </w:t>
      </w:r>
      <w:r>
        <w:rPr>
          <w:rFonts w:ascii="Times New Roman" w:eastAsia="Times New Roman" w:hAnsi="Times New Roman"/>
          <w:lang w:val="kk-KZ" w:eastAsia="ru-RU"/>
        </w:rPr>
        <w:t>–</w:t>
      </w:r>
      <w:r w:rsidRPr="005F5384">
        <w:rPr>
          <w:rFonts w:ascii="Times New Roman" w:eastAsia="Times New Roman" w:hAnsi="Times New Roman"/>
          <w:lang w:val="kk-KZ" w:eastAsia="ru-RU"/>
        </w:rPr>
        <w:t xml:space="preserve"> 25</w:t>
      </w:r>
      <w:r>
        <w:rPr>
          <w:rFonts w:ascii="Times New Roman" w:eastAsia="Times New Roman" w:hAnsi="Times New Roman"/>
          <w:lang w:val="kk-KZ" w:eastAsia="ru-RU"/>
        </w:rPr>
        <w:t xml:space="preserve"> дана</w:t>
      </w:r>
      <w:r w:rsidRPr="005F5384">
        <w:rPr>
          <w:rFonts w:ascii="Times New Roman" w:eastAsia="Times New Roman" w:hAnsi="Times New Roman"/>
          <w:lang w:val="kk-KZ"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>Қап(тыс) бес  секторға бөлінген</w:t>
      </w:r>
      <w:r w:rsidRPr="0060721E">
        <w:rPr>
          <w:rFonts w:ascii="Times New Roman" w:eastAsia="Times New Roman" w:hAnsi="Times New Roman"/>
          <w:lang w:val="kk-KZ" w:eastAsia="ru-RU"/>
        </w:rPr>
        <w:t xml:space="preserve">: </w:t>
      </w:r>
      <w:r>
        <w:rPr>
          <w:rFonts w:ascii="Times New Roman" w:eastAsia="Times New Roman" w:hAnsi="Times New Roman"/>
          <w:lang w:val="kk-KZ" w:eastAsia="ru-RU"/>
        </w:rPr>
        <w:t>қызыл</w:t>
      </w:r>
      <w:r w:rsidRPr="0060721E">
        <w:rPr>
          <w:rFonts w:ascii="Times New Roman" w:eastAsia="Times New Roman" w:hAnsi="Times New Roman"/>
          <w:lang w:val="kk-KZ" w:eastAsia="ru-RU"/>
        </w:rPr>
        <w:t xml:space="preserve">, </w:t>
      </w:r>
      <w:r>
        <w:rPr>
          <w:rFonts w:ascii="Times New Roman" w:eastAsia="Times New Roman" w:hAnsi="Times New Roman"/>
          <w:lang w:val="kk-KZ" w:eastAsia="ru-RU"/>
        </w:rPr>
        <w:t>жасыл</w:t>
      </w:r>
      <w:r w:rsidRPr="0060721E">
        <w:rPr>
          <w:rFonts w:ascii="Times New Roman" w:eastAsia="Times New Roman" w:hAnsi="Times New Roman"/>
          <w:lang w:val="kk-KZ" w:eastAsia="ru-RU"/>
        </w:rPr>
        <w:t xml:space="preserve">, </w:t>
      </w:r>
      <w:r>
        <w:rPr>
          <w:rFonts w:ascii="Times New Roman" w:eastAsia="Times New Roman" w:hAnsi="Times New Roman"/>
          <w:lang w:val="kk-KZ" w:eastAsia="ru-RU"/>
        </w:rPr>
        <w:t>ақ</w:t>
      </w:r>
      <w:r w:rsidRPr="0060721E">
        <w:rPr>
          <w:rFonts w:ascii="Times New Roman" w:eastAsia="Times New Roman" w:hAnsi="Times New Roman"/>
          <w:lang w:val="kk-KZ" w:eastAsia="ru-RU"/>
        </w:rPr>
        <w:t xml:space="preserve">, </w:t>
      </w:r>
      <w:r>
        <w:rPr>
          <w:rFonts w:ascii="Times New Roman" w:eastAsia="Times New Roman" w:hAnsi="Times New Roman"/>
          <w:lang w:val="kk-KZ" w:eastAsia="ru-RU"/>
        </w:rPr>
        <w:t>сары</w:t>
      </w:r>
      <w:r w:rsidRPr="0060721E">
        <w:rPr>
          <w:rFonts w:ascii="Times New Roman" w:eastAsia="Times New Roman" w:hAnsi="Times New Roman"/>
          <w:lang w:val="kk-KZ" w:eastAsia="ru-RU"/>
        </w:rPr>
        <w:t xml:space="preserve">, </w:t>
      </w:r>
      <w:r>
        <w:rPr>
          <w:rFonts w:ascii="Times New Roman" w:eastAsia="Times New Roman" w:hAnsi="Times New Roman"/>
          <w:lang w:val="kk-KZ" w:eastAsia="ru-RU"/>
        </w:rPr>
        <w:t>көк</w:t>
      </w:r>
      <w:r w:rsidRPr="0060721E">
        <w:rPr>
          <w:rFonts w:ascii="Times New Roman" w:eastAsia="Times New Roman" w:hAnsi="Times New Roman"/>
          <w:lang w:val="kk-KZ"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>Фигураларды бекіту  үшін  әрбір  секторда жабысқақтар бар</w:t>
      </w:r>
      <w:r w:rsidRPr="0060721E">
        <w:rPr>
          <w:rFonts w:ascii="Times New Roman" w:eastAsia="Times New Roman" w:hAnsi="Times New Roman"/>
          <w:lang w:val="kk-KZ"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>Тыстың ортасында  фигуралар  жиынтығын  сақтауға  арналған қалта орналасқан</w:t>
      </w:r>
      <w:r w:rsidRPr="0060721E">
        <w:rPr>
          <w:rFonts w:ascii="Times New Roman" w:eastAsia="Times New Roman" w:hAnsi="Times New Roman"/>
          <w:lang w:val="kk-KZ" w:eastAsia="ru-RU"/>
        </w:rPr>
        <w:t xml:space="preserve"> (</w:t>
      </w:r>
      <w:r>
        <w:rPr>
          <w:rFonts w:ascii="Times New Roman" w:eastAsia="Times New Roman" w:hAnsi="Times New Roman"/>
          <w:lang w:val="kk-KZ" w:eastAsia="ru-RU"/>
        </w:rPr>
        <w:t xml:space="preserve">ПВХ  жабыңқылы матада ультракүлгін арқылы бекітілген  көп түсті  басу әдісімен орындалған </w:t>
      </w:r>
      <w:r w:rsidRPr="0060721E">
        <w:rPr>
          <w:rFonts w:ascii="Times New Roman" w:eastAsia="Times New Roman" w:hAnsi="Times New Roman"/>
          <w:lang w:val="kk-KZ" w:eastAsia="ru-RU"/>
        </w:rPr>
        <w:t>с</w:t>
      </w:r>
      <w:r>
        <w:rPr>
          <w:rFonts w:ascii="Times New Roman" w:eastAsia="Times New Roman" w:hAnsi="Times New Roman"/>
          <w:lang w:val="kk-KZ" w:eastAsia="ru-RU"/>
        </w:rPr>
        <w:t>уретпен).</w:t>
      </w:r>
      <w:r w:rsidRPr="0060721E">
        <w:rPr>
          <w:rFonts w:ascii="Times New Roman" w:eastAsia="Times New Roman" w:hAnsi="Times New Roman"/>
          <w:lang w:val="kk-KZ" w:eastAsia="ru-RU"/>
        </w:rPr>
        <w:t xml:space="preserve">                                 </w:t>
      </w:r>
    </w:p>
    <w:p w:rsidR="00A67CAB" w:rsidRPr="005A3FC1" w:rsidRDefault="00A67CAB" w:rsidP="00A67CAB">
      <w:pPr>
        <w:spacing w:after="0"/>
        <w:rPr>
          <w:rFonts w:ascii="Times New Roman" w:eastAsia="Times New Roman" w:hAnsi="Times New Roman"/>
          <w:lang w:val="kk-KZ" w:eastAsia="ru-RU"/>
        </w:rPr>
      </w:pPr>
      <w:r w:rsidRPr="00AE12C3">
        <w:rPr>
          <w:rFonts w:ascii="Times New Roman" w:eastAsia="Times New Roman" w:hAnsi="Times New Roman"/>
          <w:lang w:eastAsia="ru-RU"/>
        </w:rPr>
        <w:t>2."</w:t>
      </w:r>
      <w:proofErr w:type="gramStart"/>
      <w:r>
        <w:rPr>
          <w:rFonts w:ascii="Times New Roman" w:eastAsia="Times New Roman" w:hAnsi="Times New Roman"/>
          <w:lang w:val="kk-KZ" w:eastAsia="ru-RU"/>
        </w:rPr>
        <w:t>Сиқырлы  шеңбер</w:t>
      </w:r>
      <w:proofErr w:type="gramEnd"/>
      <w:r w:rsidRPr="00AE12C3">
        <w:rPr>
          <w:rFonts w:ascii="Times New Roman" w:eastAsia="Times New Roman" w:hAnsi="Times New Roman"/>
          <w:lang w:eastAsia="ru-RU"/>
        </w:rPr>
        <w:t xml:space="preserve">". </w:t>
      </w:r>
      <w:r>
        <w:rPr>
          <w:rFonts w:ascii="Times New Roman" w:eastAsia="Times New Roman" w:hAnsi="Times New Roman"/>
          <w:lang w:val="kk-KZ" w:eastAsia="ru-RU"/>
        </w:rPr>
        <w:t xml:space="preserve">Алмалы-салмалы </w:t>
      </w:r>
      <w:r w:rsidRPr="00AE12C3">
        <w:rPr>
          <w:rFonts w:ascii="Times New Roman" w:eastAsia="Times New Roman" w:hAnsi="Times New Roman"/>
          <w:lang w:eastAsia="ru-RU"/>
        </w:rPr>
        <w:t xml:space="preserve"> фигур</w:t>
      </w:r>
      <w:r>
        <w:rPr>
          <w:rFonts w:ascii="Times New Roman" w:eastAsia="Times New Roman" w:hAnsi="Times New Roman"/>
          <w:lang w:val="kk-KZ" w:eastAsia="ru-RU"/>
        </w:rPr>
        <w:t>алар</w:t>
      </w:r>
      <w:r w:rsidRPr="00AE12C3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–</w:t>
      </w:r>
      <w:r w:rsidRPr="00AE12C3">
        <w:rPr>
          <w:rFonts w:ascii="Times New Roman" w:eastAsia="Times New Roman" w:hAnsi="Times New Roman"/>
          <w:lang w:eastAsia="ru-RU"/>
        </w:rPr>
        <w:t xml:space="preserve"> 34</w:t>
      </w:r>
      <w:r>
        <w:rPr>
          <w:rFonts w:ascii="Times New Roman" w:eastAsia="Times New Roman" w:hAnsi="Times New Roman"/>
          <w:lang w:val="kk-KZ" w:eastAsia="ru-RU"/>
        </w:rPr>
        <w:t xml:space="preserve"> дана</w:t>
      </w:r>
      <w:r w:rsidRPr="00AE12C3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>Тыс  бес  сектордан  тұрады</w:t>
      </w:r>
      <w:r w:rsidRPr="00AE12C3">
        <w:rPr>
          <w:rFonts w:ascii="Times New Roman" w:eastAsia="Times New Roman" w:hAnsi="Times New Roman"/>
          <w:lang w:eastAsia="ru-RU"/>
        </w:rPr>
        <w:t>: "</w:t>
      </w:r>
      <w:r>
        <w:rPr>
          <w:rFonts w:ascii="Times New Roman" w:eastAsia="Times New Roman" w:hAnsi="Times New Roman"/>
          <w:lang w:val="kk-KZ" w:eastAsia="ru-RU"/>
        </w:rPr>
        <w:t>Кірпі</w:t>
      </w:r>
      <w:r w:rsidRPr="00AE12C3">
        <w:rPr>
          <w:rFonts w:ascii="Times New Roman" w:eastAsia="Times New Roman" w:hAnsi="Times New Roman"/>
          <w:lang w:eastAsia="ru-RU"/>
        </w:rPr>
        <w:t>", "</w:t>
      </w:r>
      <w:r>
        <w:rPr>
          <w:rFonts w:ascii="Times New Roman" w:eastAsia="Times New Roman" w:hAnsi="Times New Roman"/>
          <w:lang w:val="kk-KZ" w:eastAsia="ru-RU"/>
        </w:rPr>
        <w:t>Гүлі бар  құмыра</w:t>
      </w:r>
      <w:r w:rsidRPr="00AE12C3">
        <w:rPr>
          <w:rFonts w:ascii="Times New Roman" w:eastAsia="Times New Roman" w:hAnsi="Times New Roman"/>
          <w:lang w:eastAsia="ru-RU"/>
        </w:rPr>
        <w:t>", "</w:t>
      </w:r>
      <w:r>
        <w:rPr>
          <w:rFonts w:ascii="Times New Roman" w:eastAsia="Times New Roman" w:hAnsi="Times New Roman"/>
          <w:lang w:val="kk-KZ" w:eastAsia="ru-RU"/>
        </w:rPr>
        <w:t>Көбелек</w:t>
      </w:r>
      <w:r w:rsidRPr="00AE12C3">
        <w:rPr>
          <w:rFonts w:ascii="Times New Roman" w:eastAsia="Times New Roman" w:hAnsi="Times New Roman"/>
          <w:lang w:eastAsia="ru-RU"/>
        </w:rPr>
        <w:t>", "Матрешка", "</w:t>
      </w:r>
      <w:r>
        <w:rPr>
          <w:rFonts w:ascii="Times New Roman" w:eastAsia="Times New Roman" w:hAnsi="Times New Roman"/>
          <w:lang w:val="kk-KZ" w:eastAsia="ru-RU"/>
        </w:rPr>
        <w:t>Ағаш</w:t>
      </w:r>
      <w:r w:rsidRPr="00AE12C3">
        <w:rPr>
          <w:rFonts w:ascii="Times New Roman" w:eastAsia="Times New Roman" w:hAnsi="Times New Roman"/>
          <w:lang w:eastAsia="ru-RU"/>
        </w:rPr>
        <w:t xml:space="preserve">". </w:t>
      </w:r>
      <w:r>
        <w:rPr>
          <w:rFonts w:ascii="Times New Roman" w:eastAsia="Times New Roman" w:hAnsi="Times New Roman"/>
          <w:lang w:val="kk-KZ" w:eastAsia="ru-RU"/>
        </w:rPr>
        <w:t>Фигураларды бекіту  үшін  әрбір  секторда жабысқақтар бар</w:t>
      </w:r>
      <w:r w:rsidRPr="0060721E">
        <w:rPr>
          <w:rFonts w:ascii="Times New Roman" w:eastAsia="Times New Roman" w:hAnsi="Times New Roman"/>
          <w:lang w:val="kk-KZ"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>Тыстың ортасында  фигуралар  жиынтығын  сақтауға  арналған қалта орналасқан</w:t>
      </w:r>
      <w:r w:rsidRPr="0060721E">
        <w:rPr>
          <w:rFonts w:ascii="Times New Roman" w:eastAsia="Times New Roman" w:hAnsi="Times New Roman"/>
          <w:lang w:val="kk-KZ" w:eastAsia="ru-RU"/>
        </w:rPr>
        <w:t xml:space="preserve"> (</w:t>
      </w:r>
      <w:r>
        <w:rPr>
          <w:rFonts w:ascii="Times New Roman" w:eastAsia="Times New Roman" w:hAnsi="Times New Roman"/>
          <w:lang w:val="kk-KZ" w:eastAsia="ru-RU"/>
        </w:rPr>
        <w:t xml:space="preserve">ПВХ  жабыңқылы матада ультракүлгін арқылы бекітілген  көп түсті  басу әдісімен орындалған </w:t>
      </w:r>
      <w:r w:rsidRPr="0060721E">
        <w:rPr>
          <w:rFonts w:ascii="Times New Roman" w:eastAsia="Times New Roman" w:hAnsi="Times New Roman"/>
          <w:lang w:val="kk-KZ" w:eastAsia="ru-RU"/>
        </w:rPr>
        <w:t>с</w:t>
      </w:r>
      <w:r>
        <w:rPr>
          <w:rFonts w:ascii="Times New Roman" w:eastAsia="Times New Roman" w:hAnsi="Times New Roman"/>
          <w:lang w:val="kk-KZ" w:eastAsia="ru-RU"/>
        </w:rPr>
        <w:t>уретпен).</w:t>
      </w:r>
      <w:r w:rsidRPr="0060721E">
        <w:rPr>
          <w:rFonts w:ascii="Times New Roman" w:eastAsia="Times New Roman" w:hAnsi="Times New Roman"/>
          <w:lang w:val="kk-KZ" w:eastAsia="ru-RU"/>
        </w:rPr>
        <w:t xml:space="preserve">                                 </w:t>
      </w:r>
      <w:r w:rsidRPr="005A3FC1">
        <w:rPr>
          <w:rFonts w:ascii="Times New Roman" w:eastAsia="Times New Roman" w:hAnsi="Times New Roman"/>
          <w:lang w:val="kk-KZ" w:eastAsia="ru-RU"/>
        </w:rPr>
        <w:t xml:space="preserve">                                  </w:t>
      </w:r>
    </w:p>
    <w:p w:rsidR="00A67CAB" w:rsidRPr="00EA6198" w:rsidRDefault="00A67CAB" w:rsidP="00A67CAB">
      <w:pPr>
        <w:spacing w:after="0"/>
        <w:rPr>
          <w:rFonts w:ascii="Times New Roman" w:eastAsia="Times New Roman" w:hAnsi="Times New Roman"/>
          <w:lang w:val="kk-KZ" w:eastAsia="ru-RU"/>
        </w:rPr>
      </w:pPr>
      <w:r w:rsidRPr="00AE12C3">
        <w:rPr>
          <w:rFonts w:ascii="Times New Roman" w:eastAsia="Times New Roman" w:hAnsi="Times New Roman"/>
          <w:lang w:eastAsia="ru-RU"/>
        </w:rPr>
        <w:t>3."</w:t>
      </w:r>
      <w:r>
        <w:rPr>
          <w:rFonts w:ascii="Times New Roman" w:eastAsia="Times New Roman" w:hAnsi="Times New Roman"/>
          <w:lang w:val="kk-KZ" w:eastAsia="ru-RU"/>
        </w:rPr>
        <w:t>Көңілді</w:t>
      </w:r>
      <w:r w:rsidRPr="00AE12C3">
        <w:rPr>
          <w:rFonts w:ascii="Times New Roman" w:eastAsia="Times New Roman" w:hAnsi="Times New Roman"/>
          <w:lang w:eastAsia="ru-RU"/>
        </w:rPr>
        <w:t xml:space="preserve"> калейдоскоп". </w:t>
      </w:r>
      <w:r>
        <w:rPr>
          <w:rFonts w:ascii="Times New Roman" w:eastAsia="Times New Roman" w:hAnsi="Times New Roman"/>
          <w:lang w:val="kk-KZ" w:eastAsia="ru-RU"/>
        </w:rPr>
        <w:t xml:space="preserve">Алмалы-салмалы </w:t>
      </w:r>
      <w:r w:rsidRPr="00AE12C3">
        <w:rPr>
          <w:rFonts w:ascii="Times New Roman" w:eastAsia="Times New Roman" w:hAnsi="Times New Roman"/>
          <w:lang w:eastAsia="ru-RU"/>
        </w:rPr>
        <w:t xml:space="preserve"> фигур</w:t>
      </w:r>
      <w:r>
        <w:rPr>
          <w:rFonts w:ascii="Times New Roman" w:eastAsia="Times New Roman" w:hAnsi="Times New Roman"/>
          <w:lang w:val="kk-KZ" w:eastAsia="ru-RU"/>
        </w:rPr>
        <w:t>алар</w:t>
      </w:r>
      <w:r w:rsidRPr="00AE12C3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–</w:t>
      </w:r>
      <w:r w:rsidRPr="00AE12C3">
        <w:rPr>
          <w:rFonts w:ascii="Times New Roman" w:eastAsia="Times New Roman" w:hAnsi="Times New Roman"/>
          <w:lang w:eastAsia="ru-RU"/>
        </w:rPr>
        <w:t xml:space="preserve"> 17</w:t>
      </w:r>
      <w:r>
        <w:rPr>
          <w:rFonts w:ascii="Times New Roman" w:eastAsia="Times New Roman" w:hAnsi="Times New Roman"/>
          <w:lang w:val="kk-KZ" w:eastAsia="ru-RU"/>
        </w:rPr>
        <w:t xml:space="preserve"> дана</w:t>
      </w:r>
      <w:r w:rsidRPr="00AE12C3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>Тыс жабысқақ тігілген  төрт  сектордан</w:t>
      </w:r>
      <w:r w:rsidRPr="00AE12C3">
        <w:rPr>
          <w:rFonts w:ascii="Times New Roman" w:eastAsia="Times New Roman" w:hAnsi="Times New Roman"/>
          <w:lang w:eastAsia="ru-RU"/>
        </w:rPr>
        <w:t>: "</w:t>
      </w:r>
      <w:r>
        <w:rPr>
          <w:rFonts w:ascii="Times New Roman" w:eastAsia="Times New Roman" w:hAnsi="Times New Roman"/>
          <w:lang w:val="kk-KZ" w:eastAsia="ru-RU"/>
        </w:rPr>
        <w:t>Ақжелкен</w:t>
      </w:r>
      <w:r w:rsidRPr="00AE12C3">
        <w:rPr>
          <w:rFonts w:ascii="Times New Roman" w:eastAsia="Times New Roman" w:hAnsi="Times New Roman"/>
          <w:lang w:eastAsia="ru-RU"/>
        </w:rPr>
        <w:t>", "Шахмат</w:t>
      </w:r>
      <w:r>
        <w:rPr>
          <w:rFonts w:ascii="Times New Roman" w:eastAsia="Times New Roman" w:hAnsi="Times New Roman"/>
          <w:lang w:val="kk-KZ" w:eastAsia="ru-RU"/>
        </w:rPr>
        <w:t xml:space="preserve"> алаңы</w:t>
      </w:r>
      <w:r w:rsidRPr="00AE12C3">
        <w:rPr>
          <w:rFonts w:ascii="Times New Roman" w:eastAsia="Times New Roman" w:hAnsi="Times New Roman"/>
          <w:lang w:eastAsia="ru-RU"/>
        </w:rPr>
        <w:t>", "</w:t>
      </w:r>
      <w:r>
        <w:rPr>
          <w:rFonts w:ascii="Times New Roman" w:eastAsia="Times New Roman" w:hAnsi="Times New Roman"/>
          <w:lang w:val="kk-KZ" w:eastAsia="ru-RU"/>
        </w:rPr>
        <w:t>Көжек</w:t>
      </w:r>
      <w:r w:rsidRPr="00AE12C3">
        <w:rPr>
          <w:rFonts w:ascii="Times New Roman" w:eastAsia="Times New Roman" w:hAnsi="Times New Roman"/>
          <w:lang w:eastAsia="ru-RU"/>
        </w:rPr>
        <w:t>", "</w:t>
      </w:r>
      <w:r>
        <w:rPr>
          <w:rFonts w:ascii="Times New Roman" w:eastAsia="Times New Roman" w:hAnsi="Times New Roman"/>
          <w:lang w:val="kk-KZ" w:eastAsia="ru-RU"/>
        </w:rPr>
        <w:t>Балықтары  бар а</w:t>
      </w:r>
      <w:proofErr w:type="spellStart"/>
      <w:r w:rsidRPr="00AE12C3">
        <w:rPr>
          <w:rFonts w:ascii="Times New Roman" w:eastAsia="Times New Roman" w:hAnsi="Times New Roman"/>
          <w:lang w:eastAsia="ru-RU"/>
        </w:rPr>
        <w:t>квариум</w:t>
      </w:r>
      <w:proofErr w:type="spellEnd"/>
      <w:r w:rsidRPr="00AE12C3">
        <w:rPr>
          <w:rFonts w:ascii="Times New Roman" w:eastAsia="Times New Roman" w:hAnsi="Times New Roman"/>
          <w:lang w:eastAsia="ru-RU"/>
        </w:rPr>
        <w:t xml:space="preserve">" </w:t>
      </w:r>
      <w:r>
        <w:rPr>
          <w:rFonts w:ascii="Times New Roman" w:eastAsia="Times New Roman" w:hAnsi="Times New Roman"/>
          <w:lang w:val="kk-KZ" w:eastAsia="ru-RU"/>
        </w:rPr>
        <w:t xml:space="preserve">және бір бауланатын </w:t>
      </w:r>
      <w:r w:rsidRPr="00AE12C3">
        <w:rPr>
          <w:rFonts w:ascii="Times New Roman" w:eastAsia="Times New Roman" w:hAnsi="Times New Roman"/>
          <w:lang w:eastAsia="ru-RU"/>
        </w:rPr>
        <w:t>"</w:t>
      </w:r>
      <w:r>
        <w:rPr>
          <w:rFonts w:ascii="Times New Roman" w:eastAsia="Times New Roman" w:hAnsi="Times New Roman"/>
          <w:lang w:val="kk-KZ" w:eastAsia="ru-RU"/>
        </w:rPr>
        <w:t>Етік</w:t>
      </w:r>
      <w:r w:rsidRPr="00AE12C3">
        <w:rPr>
          <w:rFonts w:ascii="Times New Roman" w:eastAsia="Times New Roman" w:hAnsi="Times New Roman"/>
          <w:lang w:eastAsia="ru-RU"/>
        </w:rPr>
        <w:t xml:space="preserve">" </w:t>
      </w:r>
      <w:r>
        <w:rPr>
          <w:rFonts w:ascii="Times New Roman" w:eastAsia="Times New Roman" w:hAnsi="Times New Roman"/>
          <w:lang w:val="kk-KZ" w:eastAsia="ru-RU"/>
        </w:rPr>
        <w:t xml:space="preserve"> секторынан  тұрады. Тыстың ортасында  фигуралар  жиынтығын  сақтауға  арналған қалта орналасқан</w:t>
      </w:r>
      <w:r w:rsidRPr="00EA6198">
        <w:rPr>
          <w:rFonts w:ascii="Times New Roman" w:eastAsia="Times New Roman" w:hAnsi="Times New Roman"/>
          <w:lang w:val="kk-KZ"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 xml:space="preserve">Барлық  секторларға және  орталық  қалтаға ПВХ  жабыңқылы матада ультракүлгін арқылы бекітілген  көп түсті  басу әдісімен орындалған </w:t>
      </w:r>
      <w:r w:rsidRPr="0060721E">
        <w:rPr>
          <w:rFonts w:ascii="Times New Roman" w:eastAsia="Times New Roman" w:hAnsi="Times New Roman"/>
          <w:lang w:val="kk-KZ" w:eastAsia="ru-RU"/>
        </w:rPr>
        <w:t>с</w:t>
      </w:r>
      <w:r>
        <w:rPr>
          <w:rFonts w:ascii="Times New Roman" w:eastAsia="Times New Roman" w:hAnsi="Times New Roman"/>
          <w:lang w:val="kk-KZ" w:eastAsia="ru-RU"/>
        </w:rPr>
        <w:t>урет салынған.</w:t>
      </w:r>
      <w:r w:rsidRPr="00EA6198">
        <w:rPr>
          <w:rFonts w:ascii="Times New Roman" w:eastAsia="Times New Roman" w:hAnsi="Times New Roman"/>
          <w:lang w:val="kk-KZ" w:eastAsia="ru-RU"/>
        </w:rPr>
        <w:t xml:space="preserve">                         </w:t>
      </w:r>
    </w:p>
    <w:p w:rsidR="00A67CAB" w:rsidRDefault="00A67CAB" w:rsidP="00A67CAB">
      <w:pPr>
        <w:spacing w:after="0"/>
        <w:rPr>
          <w:rFonts w:ascii="Times New Roman" w:eastAsia="Times New Roman" w:hAnsi="Times New Roman"/>
          <w:lang w:eastAsia="ru-RU"/>
        </w:rPr>
      </w:pPr>
      <w:r w:rsidRPr="00AE12C3">
        <w:rPr>
          <w:rFonts w:ascii="Times New Roman" w:eastAsia="Times New Roman" w:hAnsi="Times New Roman"/>
          <w:lang w:eastAsia="ru-RU"/>
        </w:rPr>
        <w:t>4."Математи</w:t>
      </w:r>
      <w:r>
        <w:rPr>
          <w:rFonts w:ascii="Times New Roman" w:eastAsia="Times New Roman" w:hAnsi="Times New Roman"/>
          <w:lang w:val="kk-KZ" w:eastAsia="ru-RU"/>
        </w:rPr>
        <w:t>калық</w:t>
      </w:r>
      <w:r w:rsidRPr="00AE12C3">
        <w:rPr>
          <w:rFonts w:ascii="Times New Roman" w:eastAsia="Times New Roman" w:hAnsi="Times New Roman"/>
          <w:lang w:eastAsia="ru-RU"/>
        </w:rPr>
        <w:t xml:space="preserve">". </w:t>
      </w:r>
      <w:r>
        <w:rPr>
          <w:rFonts w:ascii="Times New Roman" w:eastAsia="Times New Roman" w:hAnsi="Times New Roman"/>
          <w:lang w:val="kk-KZ" w:eastAsia="ru-RU"/>
        </w:rPr>
        <w:t>Алмалы-салмалы</w:t>
      </w:r>
      <w:r w:rsidRPr="00AE12C3">
        <w:rPr>
          <w:rFonts w:ascii="Times New Roman" w:eastAsia="Times New Roman" w:hAnsi="Times New Roman"/>
          <w:lang w:eastAsia="ru-RU"/>
        </w:rPr>
        <w:t xml:space="preserve"> фигур</w:t>
      </w:r>
      <w:r>
        <w:rPr>
          <w:rFonts w:ascii="Times New Roman" w:eastAsia="Times New Roman" w:hAnsi="Times New Roman"/>
          <w:lang w:val="kk-KZ" w:eastAsia="ru-RU"/>
        </w:rPr>
        <w:t>алар</w:t>
      </w:r>
      <w:r w:rsidRPr="00AE12C3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–</w:t>
      </w:r>
      <w:r w:rsidRPr="00AE12C3">
        <w:rPr>
          <w:rFonts w:ascii="Times New Roman" w:eastAsia="Times New Roman" w:hAnsi="Times New Roman"/>
          <w:lang w:eastAsia="ru-RU"/>
        </w:rPr>
        <w:t xml:space="preserve"> 10</w:t>
      </w:r>
      <w:r>
        <w:rPr>
          <w:rFonts w:ascii="Times New Roman" w:eastAsia="Times New Roman" w:hAnsi="Times New Roman"/>
          <w:lang w:val="kk-KZ" w:eastAsia="ru-RU"/>
        </w:rPr>
        <w:t xml:space="preserve"> дана.</w:t>
      </w:r>
      <w:r w:rsidRPr="00AE12C3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 xml:space="preserve">Сандар  жиынтығы: </w:t>
      </w:r>
      <w:r w:rsidRPr="00AE12C3">
        <w:rPr>
          <w:rFonts w:ascii="Times New Roman" w:eastAsia="Times New Roman" w:hAnsi="Times New Roman"/>
          <w:lang w:eastAsia="ru-RU"/>
        </w:rPr>
        <w:t xml:space="preserve"> 0 д</w:t>
      </w:r>
      <w:r>
        <w:rPr>
          <w:rFonts w:ascii="Times New Roman" w:eastAsia="Times New Roman" w:hAnsi="Times New Roman"/>
          <w:lang w:val="kk-KZ" w:eastAsia="ru-RU"/>
        </w:rPr>
        <w:t>ен</w:t>
      </w:r>
      <w:r w:rsidRPr="00AE12C3">
        <w:rPr>
          <w:rFonts w:ascii="Times New Roman" w:eastAsia="Times New Roman" w:hAnsi="Times New Roman"/>
          <w:lang w:eastAsia="ru-RU"/>
        </w:rPr>
        <w:t xml:space="preserve"> 12</w:t>
      </w:r>
      <w:r>
        <w:rPr>
          <w:rFonts w:ascii="Times New Roman" w:eastAsia="Times New Roman" w:hAnsi="Times New Roman"/>
          <w:lang w:val="kk-KZ" w:eastAsia="ru-RU"/>
        </w:rPr>
        <w:t xml:space="preserve"> дейін</w:t>
      </w:r>
      <w:r w:rsidRPr="00AE12C3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–</w:t>
      </w:r>
      <w:r w:rsidRPr="00AE12C3">
        <w:rPr>
          <w:rFonts w:ascii="Times New Roman" w:eastAsia="Times New Roman" w:hAnsi="Times New Roman"/>
          <w:lang w:eastAsia="ru-RU"/>
        </w:rPr>
        <w:t xml:space="preserve"> 2</w:t>
      </w:r>
      <w:r>
        <w:rPr>
          <w:rFonts w:ascii="Times New Roman" w:eastAsia="Times New Roman" w:hAnsi="Times New Roman"/>
          <w:lang w:val="kk-KZ" w:eastAsia="ru-RU"/>
        </w:rPr>
        <w:t xml:space="preserve"> жиынтық. </w:t>
      </w:r>
      <w:r w:rsidRPr="00AE12C3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 xml:space="preserve">Таңбалар жиынтығы: </w:t>
      </w:r>
      <w:r w:rsidRPr="00AE12C3">
        <w:rPr>
          <w:rFonts w:ascii="Times New Roman" w:eastAsia="Times New Roman" w:hAnsi="Times New Roman"/>
          <w:lang w:eastAsia="ru-RU"/>
        </w:rPr>
        <w:t xml:space="preserve"> "+" </w:t>
      </w:r>
      <w:r>
        <w:rPr>
          <w:rFonts w:ascii="Times New Roman" w:eastAsia="Times New Roman" w:hAnsi="Times New Roman"/>
          <w:lang w:val="kk-KZ" w:eastAsia="ru-RU"/>
        </w:rPr>
        <w:t>және</w:t>
      </w:r>
      <w:r w:rsidRPr="00AE12C3">
        <w:rPr>
          <w:rFonts w:ascii="Times New Roman" w:eastAsia="Times New Roman" w:hAnsi="Times New Roman"/>
          <w:lang w:eastAsia="ru-RU"/>
        </w:rPr>
        <w:t xml:space="preserve"> "-" </w:t>
      </w:r>
      <w:r>
        <w:rPr>
          <w:rFonts w:ascii="Times New Roman" w:eastAsia="Times New Roman" w:hAnsi="Times New Roman"/>
          <w:lang w:eastAsia="ru-RU"/>
        </w:rPr>
        <w:t>–</w:t>
      </w:r>
      <w:r w:rsidRPr="00AE12C3">
        <w:rPr>
          <w:rFonts w:ascii="Times New Roman" w:eastAsia="Times New Roman" w:hAnsi="Times New Roman"/>
          <w:lang w:eastAsia="ru-RU"/>
        </w:rPr>
        <w:t xml:space="preserve"> 1</w:t>
      </w:r>
      <w:r>
        <w:rPr>
          <w:rFonts w:ascii="Times New Roman" w:eastAsia="Times New Roman" w:hAnsi="Times New Roman"/>
          <w:lang w:val="kk-KZ" w:eastAsia="ru-RU"/>
        </w:rPr>
        <w:t xml:space="preserve"> жиынтық</w:t>
      </w:r>
      <w:r w:rsidRPr="00AE12C3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>Тыс  бес  сектордан  тұрады</w:t>
      </w:r>
      <w:r w:rsidRPr="00AE12C3">
        <w:rPr>
          <w:rFonts w:ascii="Times New Roman" w:eastAsia="Times New Roman" w:hAnsi="Times New Roman"/>
          <w:lang w:eastAsia="ru-RU"/>
        </w:rPr>
        <w:t>: "</w:t>
      </w:r>
      <w:r>
        <w:rPr>
          <w:rFonts w:ascii="Times New Roman" w:eastAsia="Times New Roman" w:hAnsi="Times New Roman"/>
          <w:lang w:val="kk-KZ" w:eastAsia="ru-RU"/>
        </w:rPr>
        <w:t>Шоттар</w:t>
      </w:r>
      <w:r w:rsidRPr="00AE12C3">
        <w:rPr>
          <w:rFonts w:ascii="Times New Roman" w:eastAsia="Times New Roman" w:hAnsi="Times New Roman"/>
          <w:lang w:eastAsia="ru-RU"/>
        </w:rPr>
        <w:t>", "</w:t>
      </w:r>
      <w:r>
        <w:rPr>
          <w:rFonts w:ascii="Times New Roman" w:eastAsia="Times New Roman" w:hAnsi="Times New Roman"/>
          <w:lang w:val="kk-KZ" w:eastAsia="ru-RU"/>
        </w:rPr>
        <w:t>Қызу өлшегіштер</w:t>
      </w:r>
      <w:r w:rsidRPr="00AE12C3">
        <w:rPr>
          <w:rFonts w:ascii="Times New Roman" w:eastAsia="Times New Roman" w:hAnsi="Times New Roman"/>
          <w:lang w:eastAsia="ru-RU"/>
        </w:rPr>
        <w:t>", "</w:t>
      </w:r>
      <w:r>
        <w:rPr>
          <w:rFonts w:ascii="Times New Roman" w:eastAsia="Times New Roman" w:hAnsi="Times New Roman"/>
          <w:lang w:val="kk-KZ" w:eastAsia="ru-RU"/>
        </w:rPr>
        <w:t>Сағаттар</w:t>
      </w:r>
      <w:r w:rsidRPr="00AE12C3">
        <w:rPr>
          <w:rFonts w:ascii="Times New Roman" w:eastAsia="Times New Roman" w:hAnsi="Times New Roman"/>
          <w:lang w:eastAsia="ru-RU"/>
        </w:rPr>
        <w:t>", "</w:t>
      </w:r>
      <w:r>
        <w:rPr>
          <w:rFonts w:ascii="Times New Roman" w:eastAsia="Times New Roman" w:hAnsi="Times New Roman"/>
          <w:lang w:val="kk-KZ" w:eastAsia="ru-RU"/>
        </w:rPr>
        <w:t>Мысал  құрастыр</w:t>
      </w:r>
      <w:r w:rsidRPr="00AE12C3">
        <w:rPr>
          <w:rFonts w:ascii="Times New Roman" w:eastAsia="Times New Roman" w:hAnsi="Times New Roman"/>
          <w:lang w:eastAsia="ru-RU"/>
        </w:rPr>
        <w:t>", "</w:t>
      </w:r>
      <w:r>
        <w:rPr>
          <w:rFonts w:ascii="Times New Roman" w:eastAsia="Times New Roman" w:hAnsi="Times New Roman"/>
          <w:lang w:val="kk-KZ" w:eastAsia="ru-RU"/>
        </w:rPr>
        <w:t>Сандар  алаңы</w:t>
      </w:r>
      <w:r w:rsidRPr="00AE12C3">
        <w:rPr>
          <w:rFonts w:ascii="Times New Roman" w:eastAsia="Times New Roman" w:hAnsi="Times New Roman"/>
          <w:lang w:eastAsia="ru-RU"/>
        </w:rPr>
        <w:t xml:space="preserve">". </w:t>
      </w:r>
      <w:r>
        <w:rPr>
          <w:rFonts w:ascii="Times New Roman" w:eastAsia="Times New Roman" w:hAnsi="Times New Roman"/>
          <w:lang w:val="kk-KZ" w:eastAsia="ru-RU"/>
        </w:rPr>
        <w:t>Тыстың ортасында  фигуралар  жиынтығын  сақтауға  арналған қалта орналасқан</w:t>
      </w:r>
      <w:r w:rsidRPr="00AE12C3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 xml:space="preserve">«Қызу өлшегіш»  секторына  және  орталық  қалтаға ПВХ  жабыңқылы матада ультракүлгін арқылы бекітілген  көптүсті  басу әдісімен орындалған </w:t>
      </w:r>
      <w:r w:rsidRPr="0060721E">
        <w:rPr>
          <w:rFonts w:ascii="Times New Roman" w:eastAsia="Times New Roman" w:hAnsi="Times New Roman"/>
          <w:lang w:val="kk-KZ" w:eastAsia="ru-RU"/>
        </w:rPr>
        <w:t>с</w:t>
      </w:r>
      <w:r>
        <w:rPr>
          <w:rFonts w:ascii="Times New Roman" w:eastAsia="Times New Roman" w:hAnsi="Times New Roman"/>
          <w:lang w:val="kk-KZ" w:eastAsia="ru-RU"/>
        </w:rPr>
        <w:t>урет салынған.</w:t>
      </w:r>
      <w:r>
        <w:rPr>
          <w:rFonts w:ascii="Times New Roman" w:eastAsia="Times New Roman" w:hAnsi="Times New Roman"/>
          <w:lang w:eastAsia="ru-RU"/>
        </w:rPr>
        <w:t xml:space="preserve">                         </w:t>
      </w:r>
      <w:r w:rsidRPr="00AE12C3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                </w:t>
      </w:r>
    </w:p>
    <w:p w:rsidR="00A67CAB" w:rsidRDefault="00A67CAB" w:rsidP="00A67CAB">
      <w:pPr>
        <w:spacing w:after="0"/>
        <w:rPr>
          <w:rFonts w:ascii="Times New Roman" w:eastAsia="Times New Roman" w:hAnsi="Times New Roman"/>
          <w:lang w:eastAsia="ru-RU"/>
        </w:rPr>
      </w:pPr>
      <w:r w:rsidRPr="00AE12C3">
        <w:rPr>
          <w:rFonts w:ascii="Times New Roman" w:eastAsia="Times New Roman" w:hAnsi="Times New Roman"/>
          <w:lang w:eastAsia="ru-RU"/>
        </w:rPr>
        <w:t>5."</w:t>
      </w:r>
      <w:r>
        <w:rPr>
          <w:rFonts w:ascii="Times New Roman" w:eastAsia="Times New Roman" w:hAnsi="Times New Roman"/>
          <w:lang w:val="kk-KZ" w:eastAsia="ru-RU"/>
        </w:rPr>
        <w:t>Шебер қолдар</w:t>
      </w:r>
      <w:r w:rsidRPr="00AE12C3">
        <w:rPr>
          <w:rFonts w:ascii="Times New Roman" w:eastAsia="Times New Roman" w:hAnsi="Times New Roman"/>
          <w:lang w:eastAsia="ru-RU"/>
        </w:rPr>
        <w:t xml:space="preserve">". </w:t>
      </w:r>
      <w:r>
        <w:rPr>
          <w:rFonts w:ascii="Times New Roman" w:eastAsia="Times New Roman" w:hAnsi="Times New Roman"/>
          <w:lang w:val="kk-KZ" w:eastAsia="ru-RU"/>
        </w:rPr>
        <w:t xml:space="preserve">Қап алты  секторға  бөлінген: бауланатын және айылбас -ілгекті </w:t>
      </w:r>
      <w:r w:rsidRPr="00AE12C3">
        <w:rPr>
          <w:rFonts w:ascii="Times New Roman" w:eastAsia="Times New Roman" w:hAnsi="Times New Roman"/>
          <w:lang w:eastAsia="ru-RU"/>
        </w:rPr>
        <w:t xml:space="preserve"> "</w:t>
      </w:r>
      <w:r>
        <w:rPr>
          <w:rFonts w:ascii="Times New Roman" w:eastAsia="Times New Roman" w:hAnsi="Times New Roman"/>
          <w:lang w:val="kk-KZ" w:eastAsia="ru-RU"/>
        </w:rPr>
        <w:t>Бұрымды  қыз</w:t>
      </w:r>
      <w:r w:rsidRPr="00AE12C3">
        <w:rPr>
          <w:rFonts w:ascii="Times New Roman" w:eastAsia="Times New Roman" w:hAnsi="Times New Roman"/>
          <w:lang w:eastAsia="ru-RU"/>
        </w:rPr>
        <w:t>", "</w:t>
      </w:r>
      <w:r>
        <w:rPr>
          <w:rFonts w:ascii="Times New Roman" w:eastAsia="Times New Roman" w:hAnsi="Times New Roman"/>
          <w:lang w:val="kk-KZ" w:eastAsia="ru-RU"/>
        </w:rPr>
        <w:t>Қапшықтар</w:t>
      </w:r>
      <w:r>
        <w:rPr>
          <w:rFonts w:ascii="Times New Roman" w:eastAsia="Times New Roman" w:hAnsi="Times New Roman"/>
          <w:lang w:eastAsia="ru-RU"/>
        </w:rPr>
        <w:t>"</w:t>
      </w:r>
      <w:r w:rsidRPr="00AE12C3">
        <w:rPr>
          <w:rFonts w:ascii="Times New Roman" w:eastAsia="Times New Roman" w:hAnsi="Times New Roman"/>
          <w:lang w:eastAsia="ru-RU"/>
        </w:rPr>
        <w:t xml:space="preserve">, </w:t>
      </w:r>
      <w:r>
        <w:rPr>
          <w:rFonts w:ascii="Times New Roman" w:eastAsia="Times New Roman" w:hAnsi="Times New Roman"/>
          <w:lang w:val="kk-KZ" w:eastAsia="ru-RU"/>
        </w:rPr>
        <w:t xml:space="preserve"> ілгектерімен </w:t>
      </w:r>
      <w:r w:rsidRPr="00AE12C3">
        <w:rPr>
          <w:rFonts w:ascii="Times New Roman" w:eastAsia="Times New Roman" w:hAnsi="Times New Roman"/>
          <w:lang w:eastAsia="ru-RU"/>
        </w:rPr>
        <w:t xml:space="preserve">"Костюм", </w:t>
      </w:r>
      <w:r>
        <w:rPr>
          <w:rFonts w:ascii="Times New Roman" w:eastAsia="Times New Roman" w:hAnsi="Times New Roman"/>
          <w:lang w:val="kk-KZ" w:eastAsia="ru-RU"/>
        </w:rPr>
        <w:t xml:space="preserve"> 2 ойық ілмекті және түймелі </w:t>
      </w:r>
      <w:r w:rsidRPr="00AE12C3">
        <w:rPr>
          <w:rFonts w:ascii="Times New Roman" w:eastAsia="Times New Roman" w:hAnsi="Times New Roman"/>
          <w:lang w:eastAsia="ru-RU"/>
        </w:rPr>
        <w:t>"</w:t>
      </w:r>
      <w:r>
        <w:rPr>
          <w:rFonts w:ascii="Times New Roman" w:eastAsia="Times New Roman" w:hAnsi="Times New Roman"/>
          <w:lang w:val="kk-KZ" w:eastAsia="ru-RU"/>
        </w:rPr>
        <w:t>Көйлек</w:t>
      </w:r>
      <w:r w:rsidRPr="00AE12C3">
        <w:rPr>
          <w:rFonts w:ascii="Times New Roman" w:eastAsia="Times New Roman" w:hAnsi="Times New Roman"/>
          <w:lang w:eastAsia="ru-RU"/>
        </w:rPr>
        <w:t xml:space="preserve">", </w:t>
      </w:r>
      <w:r>
        <w:rPr>
          <w:rFonts w:ascii="Times New Roman" w:eastAsia="Times New Roman" w:hAnsi="Times New Roman"/>
          <w:lang w:val="kk-KZ" w:eastAsia="ru-RU"/>
        </w:rPr>
        <w:t xml:space="preserve"> ысырма құлыпы бар , сырмалы құлпы бар  қалталы </w:t>
      </w:r>
      <w:r w:rsidRPr="00AE12C3">
        <w:rPr>
          <w:rFonts w:ascii="Times New Roman" w:eastAsia="Times New Roman" w:hAnsi="Times New Roman"/>
          <w:lang w:eastAsia="ru-RU"/>
        </w:rPr>
        <w:t>"Портфель", "</w:t>
      </w:r>
      <w:r>
        <w:rPr>
          <w:rFonts w:ascii="Times New Roman" w:eastAsia="Times New Roman" w:hAnsi="Times New Roman"/>
          <w:lang w:val="kk-KZ" w:eastAsia="ru-RU"/>
        </w:rPr>
        <w:t>Бау</w:t>
      </w:r>
      <w:r w:rsidRPr="00AE12C3">
        <w:rPr>
          <w:rFonts w:ascii="Times New Roman" w:eastAsia="Times New Roman" w:hAnsi="Times New Roman"/>
          <w:lang w:eastAsia="ru-RU"/>
        </w:rPr>
        <w:t>". "</w:t>
      </w:r>
      <w:r>
        <w:rPr>
          <w:rFonts w:ascii="Times New Roman" w:eastAsia="Times New Roman" w:hAnsi="Times New Roman"/>
          <w:lang w:val="kk-KZ" w:eastAsia="ru-RU"/>
        </w:rPr>
        <w:t>Бұрымды қыз</w:t>
      </w:r>
      <w:r w:rsidRPr="00AE12C3">
        <w:rPr>
          <w:rFonts w:ascii="Times New Roman" w:eastAsia="Times New Roman" w:hAnsi="Times New Roman"/>
          <w:lang w:eastAsia="ru-RU"/>
        </w:rPr>
        <w:t xml:space="preserve">" </w:t>
      </w:r>
      <w:proofErr w:type="gramStart"/>
      <w:r>
        <w:rPr>
          <w:rFonts w:ascii="Times New Roman" w:eastAsia="Times New Roman" w:hAnsi="Times New Roman"/>
          <w:lang w:val="kk-KZ" w:eastAsia="ru-RU"/>
        </w:rPr>
        <w:t>секторына  ПВХ</w:t>
      </w:r>
      <w:proofErr w:type="gramEnd"/>
      <w:r>
        <w:rPr>
          <w:rFonts w:ascii="Times New Roman" w:eastAsia="Times New Roman" w:hAnsi="Times New Roman"/>
          <w:lang w:val="kk-KZ" w:eastAsia="ru-RU"/>
        </w:rPr>
        <w:t xml:space="preserve">  жабыңқылы матада ультракүлгін арқылы бекітілген  көп түсті  басу әдісімен орындалған </w:t>
      </w:r>
      <w:r w:rsidRPr="0060721E">
        <w:rPr>
          <w:rFonts w:ascii="Times New Roman" w:eastAsia="Times New Roman" w:hAnsi="Times New Roman"/>
          <w:lang w:val="kk-KZ" w:eastAsia="ru-RU"/>
        </w:rPr>
        <w:t>с</w:t>
      </w:r>
      <w:r>
        <w:rPr>
          <w:rFonts w:ascii="Times New Roman" w:eastAsia="Times New Roman" w:hAnsi="Times New Roman"/>
          <w:lang w:val="kk-KZ" w:eastAsia="ru-RU"/>
        </w:rPr>
        <w:t>урет салынған.</w:t>
      </w:r>
      <w:r w:rsidRPr="00AE12C3">
        <w:rPr>
          <w:rFonts w:ascii="Times New Roman" w:eastAsia="Times New Roman" w:hAnsi="Times New Roman"/>
          <w:lang w:eastAsia="ru-RU"/>
        </w:rPr>
        <w:t xml:space="preserve">         </w:t>
      </w:r>
      <w:r>
        <w:rPr>
          <w:rFonts w:ascii="Times New Roman" w:eastAsia="Times New Roman" w:hAnsi="Times New Roman"/>
          <w:lang w:val="kk-KZ" w:eastAsia="ru-RU"/>
        </w:rPr>
        <w:t>Мақсаты</w:t>
      </w:r>
      <w:r w:rsidRPr="00AE12C3">
        <w:rPr>
          <w:rFonts w:ascii="Times New Roman" w:eastAsia="Times New Roman" w:hAnsi="Times New Roman"/>
          <w:lang w:eastAsia="ru-RU"/>
        </w:rPr>
        <w:t>:</w:t>
      </w:r>
      <w:r w:rsidRPr="00DD46DE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 xml:space="preserve">балалардың  сенсорлық  және  танымдық  дамуларына ,  </w:t>
      </w:r>
      <w:r w:rsidRPr="00AE12C3">
        <w:rPr>
          <w:rFonts w:ascii="Times New Roman" w:eastAsia="Times New Roman" w:hAnsi="Times New Roman"/>
          <w:lang w:eastAsia="ru-RU"/>
        </w:rPr>
        <w:t>с</w:t>
      </w:r>
      <w:r>
        <w:rPr>
          <w:rFonts w:ascii="Times New Roman" w:eastAsia="Times New Roman" w:hAnsi="Times New Roman"/>
          <w:lang w:val="kk-KZ" w:eastAsia="ru-RU"/>
        </w:rPr>
        <w:t xml:space="preserve">онымен  қатар ұсақ  моториканы  жаттықтыруға ықпал  етеді, нақты айтқанда </w:t>
      </w:r>
      <w:r w:rsidRPr="00AE12C3">
        <w:rPr>
          <w:rFonts w:ascii="Times New Roman" w:eastAsia="Times New Roman" w:hAnsi="Times New Roman"/>
          <w:lang w:eastAsia="ru-RU"/>
        </w:rPr>
        <w:t xml:space="preserve">-  </w:t>
      </w:r>
      <w:r>
        <w:rPr>
          <w:rFonts w:ascii="Times New Roman" w:eastAsia="Times New Roman" w:hAnsi="Times New Roman"/>
          <w:lang w:val="kk-KZ" w:eastAsia="ru-RU"/>
        </w:rPr>
        <w:t>түстерді  сезінуді дамытады, түс  түсінігін  қалыптастырады</w:t>
      </w:r>
      <w:r w:rsidRPr="00AE12C3">
        <w:rPr>
          <w:rFonts w:ascii="Times New Roman" w:eastAsia="Times New Roman" w:hAnsi="Times New Roman"/>
          <w:lang w:eastAsia="ru-RU"/>
        </w:rPr>
        <w:t xml:space="preserve">, </w:t>
      </w:r>
      <w:r>
        <w:rPr>
          <w:rFonts w:ascii="Times New Roman" w:eastAsia="Times New Roman" w:hAnsi="Times New Roman"/>
          <w:lang w:val="kk-KZ" w:eastAsia="ru-RU"/>
        </w:rPr>
        <w:t>әртүрлі пішіндерді айыруды</w:t>
      </w:r>
      <w:r w:rsidRPr="00AE12C3">
        <w:rPr>
          <w:rFonts w:ascii="Times New Roman" w:eastAsia="Times New Roman" w:hAnsi="Times New Roman"/>
          <w:lang w:eastAsia="ru-RU"/>
        </w:rPr>
        <w:t xml:space="preserve">, </w:t>
      </w:r>
      <w:r>
        <w:rPr>
          <w:rFonts w:ascii="Times New Roman" w:eastAsia="Times New Roman" w:hAnsi="Times New Roman"/>
          <w:lang w:val="kk-KZ" w:eastAsia="ru-RU"/>
        </w:rPr>
        <w:t>тапсырмаларды  орындауды үйретеді</w:t>
      </w:r>
      <w:r w:rsidRPr="00AE12C3">
        <w:rPr>
          <w:rFonts w:ascii="Times New Roman" w:eastAsia="Times New Roman" w:hAnsi="Times New Roman"/>
          <w:lang w:eastAsia="ru-RU"/>
        </w:rPr>
        <w:t xml:space="preserve">;  </w:t>
      </w:r>
      <w:r>
        <w:rPr>
          <w:rFonts w:ascii="Times New Roman" w:eastAsia="Times New Roman" w:hAnsi="Times New Roman"/>
          <w:lang w:val="kk-KZ" w:eastAsia="ru-RU"/>
        </w:rPr>
        <w:t>сандар  туралы түсініктерді  дамытады,  8 дейін санау</w:t>
      </w:r>
      <w:r w:rsidRPr="00AE12C3">
        <w:rPr>
          <w:rFonts w:ascii="Times New Roman" w:eastAsia="Times New Roman" w:hAnsi="Times New Roman"/>
          <w:lang w:eastAsia="ru-RU"/>
        </w:rPr>
        <w:t xml:space="preserve">, </w:t>
      </w:r>
      <w:r>
        <w:rPr>
          <w:rFonts w:ascii="Times New Roman" w:eastAsia="Times New Roman" w:hAnsi="Times New Roman"/>
          <w:lang w:val="kk-KZ" w:eastAsia="ru-RU"/>
        </w:rPr>
        <w:t xml:space="preserve"> көп, аз түсініктерін  дамыту</w:t>
      </w:r>
      <w:r w:rsidRPr="00AE12C3">
        <w:rPr>
          <w:rFonts w:ascii="Times New Roman" w:eastAsia="Times New Roman" w:hAnsi="Times New Roman"/>
          <w:lang w:eastAsia="ru-RU"/>
        </w:rPr>
        <w:t xml:space="preserve">, </w:t>
      </w:r>
      <w:r>
        <w:rPr>
          <w:rFonts w:ascii="Times New Roman" w:eastAsia="Times New Roman" w:hAnsi="Times New Roman"/>
          <w:lang w:val="kk-KZ" w:eastAsia="ru-RU"/>
        </w:rPr>
        <w:t xml:space="preserve"> жадыны, зейінді  жетілдіру</w:t>
      </w:r>
      <w:r w:rsidRPr="00AE12C3">
        <w:rPr>
          <w:rFonts w:ascii="Times New Roman" w:eastAsia="Times New Roman" w:hAnsi="Times New Roman"/>
          <w:lang w:eastAsia="ru-RU"/>
        </w:rPr>
        <w:t xml:space="preserve">; </w:t>
      </w:r>
      <w:r>
        <w:rPr>
          <w:rFonts w:ascii="Times New Roman" w:eastAsia="Times New Roman" w:hAnsi="Times New Roman"/>
          <w:lang w:val="kk-KZ" w:eastAsia="ru-RU"/>
        </w:rPr>
        <w:t xml:space="preserve">аяқ киімнің  бауын байлау әдістеріне </w:t>
      </w:r>
      <w:r w:rsidRPr="00AE12C3">
        <w:rPr>
          <w:rFonts w:ascii="Times New Roman" w:eastAsia="Times New Roman" w:hAnsi="Times New Roman"/>
          <w:lang w:eastAsia="ru-RU"/>
        </w:rPr>
        <w:t xml:space="preserve"> (</w:t>
      </w:r>
      <w:r>
        <w:rPr>
          <w:rFonts w:ascii="Times New Roman" w:eastAsia="Times New Roman" w:hAnsi="Times New Roman"/>
          <w:lang w:val="kk-KZ" w:eastAsia="ru-RU"/>
        </w:rPr>
        <w:t>бауды  шешу</w:t>
      </w:r>
      <w:r w:rsidRPr="00AE12C3">
        <w:rPr>
          <w:rFonts w:ascii="Times New Roman" w:eastAsia="Times New Roman" w:hAnsi="Times New Roman"/>
          <w:lang w:eastAsia="ru-RU"/>
        </w:rPr>
        <w:t xml:space="preserve">), </w:t>
      </w:r>
      <w:r>
        <w:rPr>
          <w:rFonts w:ascii="Times New Roman" w:eastAsia="Times New Roman" w:hAnsi="Times New Roman"/>
          <w:lang w:val="kk-KZ" w:eastAsia="ru-RU"/>
        </w:rPr>
        <w:t>түйінді, бантты байлауды үйрету.</w:t>
      </w:r>
      <w:r w:rsidRPr="00AE12C3">
        <w:rPr>
          <w:rFonts w:ascii="Times New Roman" w:eastAsia="Times New Roman" w:hAnsi="Times New Roman"/>
          <w:lang w:eastAsia="ru-RU"/>
        </w:rPr>
        <w:t xml:space="preserve">    </w:t>
      </w:r>
    </w:p>
    <w:p w:rsidR="00A67CAB" w:rsidRDefault="00A67CAB" w:rsidP="00A67CAB">
      <w:pPr>
        <w:spacing w:after="0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A67CAB" w:rsidRDefault="00A67CAB" w:rsidP="00A67CAB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AE12C3">
        <w:rPr>
          <w:rFonts w:ascii="Times New Roman" w:eastAsia="Times New Roman" w:hAnsi="Times New Roman"/>
          <w:b/>
          <w:bCs/>
          <w:lang w:eastAsia="ru-RU"/>
        </w:rPr>
        <w:t>«Дидактическая черепаха»</w:t>
      </w:r>
    </w:p>
    <w:p w:rsidR="00A67CAB" w:rsidRPr="008E6A54" w:rsidRDefault="00A67CAB" w:rsidP="00A67CAB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A67CAB" w:rsidRPr="00AE12C3" w:rsidRDefault="00A67CAB" w:rsidP="00A67CAB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DD46DE">
        <w:rPr>
          <w:rFonts w:ascii="Times New Roman" w:eastAsia="Times New Roman" w:hAnsi="Times New Roman"/>
          <w:lang w:eastAsia="ru-RU"/>
        </w:rPr>
        <w:t>Дидактическая черепаха должна состоять из мягкого модуля в форме черепахи и пяти съемных дидактических чехлов</w:t>
      </w:r>
      <w:r w:rsidRPr="00AE12C3">
        <w:rPr>
          <w:rFonts w:ascii="Times New Roman" w:eastAsia="Times New Roman" w:hAnsi="Times New Roman"/>
          <w:lang w:eastAsia="ru-RU"/>
        </w:rPr>
        <w:t xml:space="preserve">. Материалом чехла модуля и пяти съемных чехлов должна </w:t>
      </w:r>
      <w:proofErr w:type="gramStart"/>
      <w:r w:rsidRPr="00AE12C3">
        <w:rPr>
          <w:rFonts w:ascii="Times New Roman" w:eastAsia="Times New Roman" w:hAnsi="Times New Roman"/>
          <w:lang w:eastAsia="ru-RU"/>
        </w:rPr>
        <w:t>быть  -</w:t>
      </w:r>
      <w:proofErr w:type="gramEnd"/>
      <w:r w:rsidRPr="00AE12C3">
        <w:rPr>
          <w:rFonts w:ascii="Times New Roman" w:eastAsia="Times New Roman" w:hAnsi="Times New Roman"/>
          <w:lang w:eastAsia="ru-RU"/>
        </w:rPr>
        <w:t xml:space="preserve"> особо прочная ткань (основа - плетеная полиамидная ткань, прочность нити - 1100 </w:t>
      </w:r>
      <w:proofErr w:type="spellStart"/>
      <w:r w:rsidRPr="00AE12C3">
        <w:rPr>
          <w:rFonts w:ascii="Times New Roman" w:eastAsia="Times New Roman" w:hAnsi="Times New Roman"/>
          <w:lang w:eastAsia="ru-RU"/>
        </w:rPr>
        <w:t>детекс</w:t>
      </w:r>
      <w:proofErr w:type="spellEnd"/>
      <w:r w:rsidRPr="00AE12C3">
        <w:rPr>
          <w:rFonts w:ascii="Times New Roman" w:eastAsia="Times New Roman" w:hAnsi="Times New Roman"/>
          <w:lang w:eastAsia="ru-RU"/>
        </w:rPr>
        <w:t xml:space="preserve">; прочность на </w:t>
      </w:r>
      <w:r w:rsidRPr="00AE12C3">
        <w:rPr>
          <w:rFonts w:ascii="Times New Roman" w:eastAsia="Times New Roman" w:hAnsi="Times New Roman"/>
          <w:lang w:eastAsia="ru-RU"/>
        </w:rPr>
        <w:lastRenderedPageBreak/>
        <w:t>растяжение - 2300 Ньютон/5см; температурный режим использования от -40 до +70 градусов Цельсия; двухстороннее покрытие -</w:t>
      </w:r>
    </w:p>
    <w:p w:rsidR="00A67CAB" w:rsidRDefault="00A67CAB" w:rsidP="00A67CAB">
      <w:pPr>
        <w:spacing w:after="0"/>
        <w:rPr>
          <w:rFonts w:ascii="Times New Roman" w:eastAsia="Times New Roman" w:hAnsi="Times New Roman"/>
          <w:lang w:eastAsia="ru-RU"/>
        </w:rPr>
      </w:pPr>
      <w:r w:rsidRPr="00AE12C3">
        <w:rPr>
          <w:rFonts w:ascii="Times New Roman" w:eastAsia="Times New Roman" w:hAnsi="Times New Roman"/>
          <w:lang w:eastAsia="ru-RU"/>
        </w:rPr>
        <w:t>ПВХ/полиуретан; устойчивость к ультрафиолетовому излучению</w:t>
      </w:r>
      <w:proofErr w:type="gramStart"/>
      <w:r w:rsidRPr="00AE12C3">
        <w:rPr>
          <w:rFonts w:ascii="Times New Roman" w:eastAsia="Times New Roman" w:hAnsi="Times New Roman"/>
          <w:lang w:eastAsia="ru-RU"/>
        </w:rPr>
        <w:t xml:space="preserve">);   </w:t>
      </w:r>
      <w:proofErr w:type="gramEnd"/>
      <w:r w:rsidRPr="00AE12C3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     </w:t>
      </w:r>
      <w:r w:rsidRPr="00AE12C3">
        <w:rPr>
          <w:rFonts w:ascii="Times New Roman" w:eastAsia="Times New Roman" w:hAnsi="Times New Roman"/>
          <w:lang w:eastAsia="ru-RU"/>
        </w:rPr>
        <w:t xml:space="preserve"> наполнитель мягкого модуля - поролоновая цельно-кусковая фигура, полученная способом контурной резки. Размеры мягкого модуля "Черепаха": диаметр 80хH30см. 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</w:t>
      </w:r>
      <w:r w:rsidRPr="00AE12C3">
        <w:rPr>
          <w:rFonts w:ascii="Times New Roman" w:eastAsia="Times New Roman" w:hAnsi="Times New Roman"/>
          <w:lang w:eastAsia="ru-RU"/>
        </w:rPr>
        <w:t xml:space="preserve">Чехол должен быть с вшивной молнией с замком серии Т5. Цвет молнии должен соответствовать цвету чехла.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AE12C3">
        <w:rPr>
          <w:rFonts w:ascii="Times New Roman" w:eastAsia="Times New Roman" w:hAnsi="Times New Roman"/>
          <w:lang w:eastAsia="ru-RU"/>
        </w:rPr>
        <w:t xml:space="preserve">Может использоваться как удобное сидение или просто как большая игрушка, а совместно с дидактическими чехлами - как игровое поле для познавательных игр и тренировки мелкой моторики. </w:t>
      </w:r>
      <w:r w:rsidRPr="00DD46DE">
        <w:rPr>
          <w:rFonts w:ascii="Times New Roman" w:eastAsia="Times New Roman" w:hAnsi="Times New Roman"/>
          <w:lang w:eastAsia="ru-RU"/>
        </w:rPr>
        <w:t>Дидактические чехлы должны быть размером – диаметр 80см</w:t>
      </w:r>
      <w:r w:rsidRPr="00AE12C3">
        <w:rPr>
          <w:rFonts w:ascii="Times New Roman" w:eastAsia="Times New Roman" w:hAnsi="Times New Roman"/>
          <w:lang w:eastAsia="ru-RU"/>
        </w:rPr>
        <w:t xml:space="preserve">. Поверхность каждого чехла должна быть разделена на разноцветные секторы с различными игровыми композициями. Дидактические чехлы, входящие в состав </w:t>
      </w:r>
      <w:proofErr w:type="gramStart"/>
      <w:r w:rsidRPr="00AE12C3">
        <w:rPr>
          <w:rFonts w:ascii="Times New Roman" w:eastAsia="Times New Roman" w:hAnsi="Times New Roman"/>
          <w:lang w:eastAsia="ru-RU"/>
        </w:rPr>
        <w:t>изделия:</w:t>
      </w:r>
      <w:r>
        <w:rPr>
          <w:rFonts w:ascii="Times New Roman" w:eastAsia="Times New Roman" w:hAnsi="Times New Roman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/>
          <w:lang w:eastAsia="ru-RU"/>
        </w:rPr>
        <w:t xml:space="preserve">                                       </w:t>
      </w:r>
      <w:r w:rsidRPr="00AE12C3">
        <w:rPr>
          <w:rFonts w:ascii="Times New Roman" w:eastAsia="Times New Roman" w:hAnsi="Times New Roman"/>
          <w:lang w:eastAsia="ru-RU"/>
        </w:rPr>
        <w:t>1."Укрась полянку". Съемные фигуры (плоскостные изображения цветов, грибов, листьев, бабочек) - 25шт. Чехол разделен на пять секторов: красный, зеленый, белый, желтый, синий. В каждом секторе находятся липучки для крепления фигур. В центре чехла расположен карман (с рисунком, выполненным способом многоцветной печати с ультрафиолетовым закреплением на ткани с ПВХ покрытием) с молнией для хранения комплекта фигур.</w:t>
      </w:r>
      <w:r>
        <w:rPr>
          <w:rFonts w:ascii="Times New Roman" w:eastAsia="Times New Roman" w:hAnsi="Times New Roman"/>
          <w:lang w:eastAsia="ru-RU"/>
        </w:rPr>
        <w:t xml:space="preserve">                                 </w:t>
      </w:r>
    </w:p>
    <w:p w:rsidR="00A67CAB" w:rsidRDefault="00A67CAB" w:rsidP="00A67CAB">
      <w:pPr>
        <w:spacing w:after="0"/>
        <w:rPr>
          <w:rFonts w:ascii="Times New Roman" w:eastAsia="Times New Roman" w:hAnsi="Times New Roman"/>
          <w:lang w:eastAsia="ru-RU"/>
        </w:rPr>
      </w:pPr>
      <w:r w:rsidRPr="00AE12C3">
        <w:rPr>
          <w:rFonts w:ascii="Times New Roman" w:eastAsia="Times New Roman" w:hAnsi="Times New Roman"/>
          <w:lang w:eastAsia="ru-RU"/>
        </w:rPr>
        <w:t>2."Волшебный круг". Съемные фигуры - 34шт. Чехол состоит из пяти секторов: "Ежик", "Ваза с цветами", "Бабочка", "Матрешка", "Дерево". В каждом секторе находятся липучки для крепления фигур. В центре чехла расположен карман (с рисунком, выполненным способом многоцветной печати с ультрафиолетовым закреплением на ткани с ПВХ покрытием) с молнией для хранения комплекта фигур.</w:t>
      </w:r>
      <w:r>
        <w:rPr>
          <w:rFonts w:ascii="Times New Roman" w:eastAsia="Times New Roman" w:hAnsi="Times New Roman"/>
          <w:lang w:eastAsia="ru-RU"/>
        </w:rPr>
        <w:t xml:space="preserve">                                  </w:t>
      </w:r>
    </w:p>
    <w:p w:rsidR="00A67CAB" w:rsidRDefault="00A67CAB" w:rsidP="00A67CAB">
      <w:pPr>
        <w:spacing w:after="0"/>
        <w:rPr>
          <w:rFonts w:ascii="Times New Roman" w:eastAsia="Times New Roman" w:hAnsi="Times New Roman"/>
          <w:lang w:eastAsia="ru-RU"/>
        </w:rPr>
      </w:pPr>
      <w:r w:rsidRPr="00AE12C3">
        <w:rPr>
          <w:rFonts w:ascii="Times New Roman" w:eastAsia="Times New Roman" w:hAnsi="Times New Roman"/>
          <w:lang w:eastAsia="ru-RU"/>
        </w:rPr>
        <w:t>3."Веселый калейдоскоп". Съемные фигуры - 17шт. Чехол состоит из четырех секторов с нашитыми липучками: "Петрушка", "Шахматное поле", "Зайка", "Аквариум с рыбками" и одного сектора "Сапожок" со шнуровкой. В центре чехла расположен карман с молнией для хранения комплекта фигур. На все сектора и на центральный карман нанесены рисунки способом многоцветной печати с ультрафиолетовым закреплением на ткани с ПВХ покрытием.</w:t>
      </w:r>
      <w:r>
        <w:rPr>
          <w:rFonts w:ascii="Times New Roman" w:eastAsia="Times New Roman" w:hAnsi="Times New Roman"/>
          <w:lang w:eastAsia="ru-RU"/>
        </w:rPr>
        <w:t xml:space="preserve">                         </w:t>
      </w:r>
    </w:p>
    <w:p w:rsidR="00A67CAB" w:rsidRDefault="00A67CAB" w:rsidP="00A67CAB">
      <w:pPr>
        <w:spacing w:after="0"/>
        <w:rPr>
          <w:rFonts w:ascii="Times New Roman" w:eastAsia="Times New Roman" w:hAnsi="Times New Roman"/>
          <w:lang w:eastAsia="ru-RU"/>
        </w:rPr>
      </w:pPr>
      <w:r w:rsidRPr="00AE12C3">
        <w:rPr>
          <w:rFonts w:ascii="Times New Roman" w:eastAsia="Times New Roman" w:hAnsi="Times New Roman"/>
          <w:lang w:eastAsia="ru-RU"/>
        </w:rPr>
        <w:t>4."Математический". Съемные фигуры - 10шт., Комплект цифр от 0 до 12 - 2компл., Комплект знаков "+" и "-" - 1компл. Чехол состоит из пяти секторов: "Счеты", "Градусники", "Часы", "Составь пример", "Поле цифр". В центре чехла расположен карман с молнией для хранения комплекта фигур. На секторе "Градусники" и на центральном кармане нанесены рисунки способом многоцветной печати с ультрафиолетовым закреплением на ткани с ПВХ покрытием.</w:t>
      </w:r>
      <w:r>
        <w:rPr>
          <w:rFonts w:ascii="Times New Roman" w:eastAsia="Times New Roman" w:hAnsi="Times New Roman"/>
          <w:lang w:eastAsia="ru-RU"/>
        </w:rPr>
        <w:t xml:space="preserve">                     </w:t>
      </w:r>
    </w:p>
    <w:p w:rsidR="0083685B" w:rsidRDefault="00A67CAB" w:rsidP="00A67CAB">
      <w:r w:rsidRPr="00AE12C3">
        <w:rPr>
          <w:rFonts w:ascii="Times New Roman" w:eastAsia="Times New Roman" w:hAnsi="Times New Roman"/>
          <w:lang w:eastAsia="ru-RU"/>
        </w:rPr>
        <w:t>5."Умелые ручки". Чехол разбит на шесть секторов "Девочка с косичками", "Мешочки" с шнурками и застежкой-пряжкой, "Костюм" с кнопками, "Платье" с 2-мя прорезными петлями и пуговицами, "Портфель" с замками-защелками, кармашками на молнии, "Шнурок". На секторе "Девочка с косичками" нанесен рисунок способом многоцветной печати с ультрафиолетовым закреплением на ткани с ПВХ покрытием.                                                                                                                                                            Цель:</w:t>
      </w:r>
      <w:r w:rsidRPr="00DD46DE">
        <w:rPr>
          <w:rFonts w:ascii="Times New Roman" w:eastAsia="Times New Roman" w:hAnsi="Times New Roman"/>
          <w:lang w:eastAsia="ru-RU"/>
        </w:rPr>
        <w:t xml:space="preserve"> </w:t>
      </w:r>
      <w:r w:rsidRPr="00AE12C3">
        <w:rPr>
          <w:rFonts w:ascii="Times New Roman" w:eastAsia="Times New Roman" w:hAnsi="Times New Roman"/>
          <w:lang w:eastAsia="ru-RU"/>
        </w:rPr>
        <w:t xml:space="preserve">способствует сенсорному и познавательному развитию детей, а также тренировке мелкой моторике, а именно-  развитию цветоощущения, формированию понятия цвет, научить различать различные формы, выполнять </w:t>
      </w:r>
      <w:proofErr w:type="gramStart"/>
      <w:r w:rsidRPr="00AE12C3">
        <w:rPr>
          <w:rFonts w:ascii="Times New Roman" w:eastAsia="Times New Roman" w:hAnsi="Times New Roman"/>
          <w:lang w:eastAsia="ru-RU"/>
        </w:rPr>
        <w:t>задания;  развитие</w:t>
      </w:r>
      <w:proofErr w:type="gramEnd"/>
      <w:r w:rsidRPr="00AE12C3">
        <w:rPr>
          <w:rFonts w:ascii="Times New Roman" w:eastAsia="Times New Roman" w:hAnsi="Times New Roman"/>
          <w:lang w:eastAsia="ru-RU"/>
        </w:rPr>
        <w:t xml:space="preserve"> представлений о числе, счет до 8-ми, развитие понятий больше, меньше, развитие памяти, внимания; обучение приемам шнуровки (расшнуровки) обуви, завязыванию (развязыванию) на узел, бантик</w:t>
      </w:r>
      <w:r>
        <w:rPr>
          <w:rFonts w:ascii="Times New Roman" w:eastAsia="Times New Roman" w:hAnsi="Times New Roman"/>
          <w:lang w:eastAsia="ru-RU"/>
        </w:rPr>
        <w:t>.</w:t>
      </w:r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46"/>
    <w:rsid w:val="00637146"/>
    <w:rsid w:val="0083685B"/>
    <w:rsid w:val="00A6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28BF"/>
  <w15:chartTrackingRefBased/>
  <w15:docId w15:val="{FBA96D90-BBFB-4E71-9CC3-99A6DD5D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C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1237</Words>
  <Characters>7053</Characters>
  <Application>Microsoft Office Word</Application>
  <DocSecurity>0</DocSecurity>
  <Lines>58</Lines>
  <Paragraphs>16</Paragraphs>
  <ScaleCrop>false</ScaleCrop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2026-01-23T05:19:00Z</dcterms:created>
  <dcterms:modified xsi:type="dcterms:W3CDTF">2026-01-23T05:19:00Z</dcterms:modified>
</cp:coreProperties>
</file>